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8A" w:rsidRDefault="003E6E8A" w:rsidP="009C6EBE">
      <w:pPr>
        <w:spacing w:after="0" w:line="240" w:lineRule="auto"/>
        <w:jc w:val="center"/>
        <w:rPr>
          <w:rFonts w:ascii="Times New Roman" w:eastAsia="Times New Roman" w:hAnsi="Times New Roman" w:cs="Times New Roman"/>
          <w:b/>
          <w:sz w:val="24"/>
          <w:szCs w:val="24"/>
          <w:lang w:eastAsia="zh-CN"/>
        </w:rPr>
      </w:pPr>
      <w:r w:rsidRPr="003E6E8A">
        <w:rPr>
          <w:rFonts w:ascii="Times New Roman" w:eastAsia="Times New Roman" w:hAnsi="Times New Roman" w:cs="Times New Roman"/>
          <w:b/>
          <w:noProof/>
          <w:sz w:val="24"/>
          <w:szCs w:val="24"/>
          <w:lang w:eastAsia="ru-RU"/>
        </w:rPr>
        <w:drawing>
          <wp:inline distT="0" distB="0" distL="0" distR="0">
            <wp:extent cx="6645910" cy="9138194"/>
            <wp:effectExtent l="0" t="0" r="2540" b="6350"/>
            <wp:docPr id="2" name="Рисунок 2" descr="C:\Users\Секретарь\Pictures\Сканы\Скан_202309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 (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138194"/>
                    </a:xfrm>
                    <a:prstGeom prst="rect">
                      <a:avLst/>
                    </a:prstGeom>
                    <a:noFill/>
                    <a:ln>
                      <a:noFill/>
                    </a:ln>
                  </pic:spPr>
                </pic:pic>
              </a:graphicData>
            </a:graphic>
          </wp:inline>
        </w:drawing>
      </w:r>
    </w:p>
    <w:p w:rsidR="003E6E8A" w:rsidRDefault="003E6E8A" w:rsidP="009C6EBE">
      <w:pPr>
        <w:spacing w:after="0" w:line="240" w:lineRule="auto"/>
        <w:jc w:val="center"/>
        <w:rPr>
          <w:rFonts w:ascii="Times New Roman" w:eastAsia="Times New Roman" w:hAnsi="Times New Roman" w:cs="Times New Roman"/>
          <w:b/>
          <w:sz w:val="24"/>
          <w:szCs w:val="24"/>
          <w:lang w:eastAsia="zh-CN"/>
        </w:rPr>
      </w:pPr>
    </w:p>
    <w:p w:rsidR="00066321" w:rsidRDefault="00066321" w:rsidP="00066321">
      <w:pPr>
        <w:suppressAutoHyphens/>
        <w:spacing w:after="0" w:line="360" w:lineRule="auto"/>
        <w:jc w:val="center"/>
        <w:rPr>
          <w:rFonts w:ascii="Times New Roman" w:eastAsia="Times New Roman" w:hAnsi="Times New Roman" w:cs="Times New Roman"/>
          <w:b/>
          <w:sz w:val="24"/>
          <w:szCs w:val="24"/>
          <w:lang w:eastAsia="ar-SA"/>
        </w:rPr>
      </w:pPr>
    </w:p>
    <w:p w:rsidR="003E6E8A" w:rsidRPr="006C1A9A" w:rsidRDefault="003E6E8A" w:rsidP="00066321">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p>
    <w:p w:rsidR="00066321" w:rsidRPr="006C1A9A" w:rsidRDefault="00066321" w:rsidP="00066321">
      <w:pPr>
        <w:suppressAutoHyphens/>
        <w:spacing w:after="0" w:line="360" w:lineRule="auto"/>
        <w:jc w:val="center"/>
        <w:rPr>
          <w:rFonts w:ascii="Times New Roman" w:eastAsia="Times New Roman" w:hAnsi="Times New Roman" w:cs="Times New Roman"/>
          <w:b/>
          <w:sz w:val="24"/>
          <w:szCs w:val="24"/>
          <w:lang w:eastAsia="ar-SA"/>
        </w:rPr>
      </w:pPr>
      <w:r w:rsidRPr="006C1A9A">
        <w:rPr>
          <w:rFonts w:ascii="Times New Roman" w:eastAsia="Times New Roman" w:hAnsi="Times New Roman" w:cs="Times New Roman"/>
          <w:b/>
          <w:sz w:val="24"/>
          <w:szCs w:val="24"/>
          <w:lang w:eastAsia="ar-SA"/>
        </w:rPr>
        <w:lastRenderedPageBreak/>
        <w:t>Пояснительная записка</w:t>
      </w:r>
    </w:p>
    <w:p w:rsidR="00066321" w:rsidRPr="006C1A9A" w:rsidRDefault="00066321" w:rsidP="000663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C6EBE">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9C6EBE">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2) и </w:t>
      </w:r>
      <w:r w:rsidRPr="009C6EBE">
        <w:rPr>
          <w:rFonts w:ascii="Times New Roman" w:eastAsia="Times New Roman" w:hAnsi="Times New Roman" w:cs="Times New Roman"/>
          <w:sz w:val="24"/>
          <w:szCs w:val="24"/>
          <w:lang w:eastAsia="ru-RU"/>
        </w:rPr>
        <w:t>в соответствии с нормативно-правовыми документами:</w:t>
      </w:r>
    </w:p>
    <w:p w:rsidR="00066321" w:rsidRPr="006C1A9A" w:rsidRDefault="00066321" w:rsidP="00066321">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rsidR="00066321" w:rsidRPr="006C1A9A" w:rsidRDefault="00066321" w:rsidP="00066321">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rsidR="00066321" w:rsidRPr="006C1A9A" w:rsidRDefault="00066321" w:rsidP="00066321">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rsidR="00066321" w:rsidRPr="006C1A9A" w:rsidRDefault="00066321" w:rsidP="00066321">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66321" w:rsidRPr="006C1A9A" w:rsidRDefault="00066321" w:rsidP="00066321">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rsidR="00066321" w:rsidRPr="006C1A9A" w:rsidRDefault="00066321" w:rsidP="00066321">
      <w:pPr>
        <w:spacing w:after="0" w:line="240" w:lineRule="auto"/>
        <w:jc w:val="both"/>
        <w:rPr>
          <w:rFonts w:ascii="Times New Roman" w:eastAsia="Times New Roman" w:hAnsi="Times New Roman" w:cs="Times New Roman"/>
          <w:sz w:val="24"/>
          <w:szCs w:val="24"/>
          <w:lang w:eastAsia="zh-CN"/>
        </w:rPr>
      </w:pPr>
      <w:r w:rsidRPr="006C1A9A">
        <w:rPr>
          <w:rFonts w:ascii="Times New Roman" w:eastAsia="Times New Roman" w:hAnsi="Times New Roman" w:cs="Times New Roman"/>
          <w:sz w:val="24"/>
          <w:szCs w:val="24"/>
          <w:lang w:eastAsia="zh-CN"/>
        </w:rPr>
        <w:t xml:space="preserve">                     в МБОУ СОШ п. Джонка;</w:t>
      </w:r>
    </w:p>
    <w:p w:rsidR="00066321" w:rsidRPr="006C1A9A" w:rsidRDefault="00066321" w:rsidP="00066321">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Уставом общеобразовательной организации.</w:t>
      </w:r>
    </w:p>
    <w:p w:rsidR="00066321" w:rsidRPr="006C1A9A" w:rsidRDefault="00066321" w:rsidP="00066321">
      <w:pPr>
        <w:spacing w:after="0" w:line="240" w:lineRule="auto"/>
        <w:jc w:val="both"/>
        <w:rPr>
          <w:rFonts w:ascii="Times New Roman" w:eastAsia="Times New Roman" w:hAnsi="Times New Roman" w:cs="Times New Roman"/>
          <w:sz w:val="24"/>
          <w:szCs w:val="24"/>
          <w:lang w:eastAsia="zh-CN"/>
        </w:rPr>
      </w:pPr>
    </w:p>
    <w:p w:rsidR="00066321" w:rsidRPr="000271A0" w:rsidRDefault="00066321" w:rsidP="000271A0">
      <w:pPr>
        <w:pStyle w:val="a4"/>
        <w:ind w:firstLine="708"/>
        <w:jc w:val="both"/>
        <w:rPr>
          <w:rFonts w:ascii="Times New Roman" w:hAnsi="Times New Roman"/>
          <w:sz w:val="24"/>
          <w:szCs w:val="24"/>
        </w:rPr>
      </w:pPr>
      <w:r w:rsidRPr="000271A0">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375960" w:rsidRDefault="00375960" w:rsidP="000271A0">
      <w:pPr>
        <w:pStyle w:val="a4"/>
        <w:ind w:firstLine="708"/>
        <w:jc w:val="both"/>
        <w:rPr>
          <w:rFonts w:ascii="Times New Roman" w:hAnsi="Times New Roman"/>
          <w:b/>
          <w:sz w:val="24"/>
          <w:szCs w:val="24"/>
        </w:rPr>
      </w:pPr>
    </w:p>
    <w:p w:rsidR="00375960" w:rsidRPr="00375960" w:rsidRDefault="00375960" w:rsidP="00375960">
      <w:pPr>
        <w:autoSpaceDE w:val="0"/>
        <w:autoSpaceDN w:val="0"/>
        <w:adjustRightInd w:val="0"/>
        <w:spacing w:after="0" w:line="240" w:lineRule="auto"/>
        <w:contextualSpacing/>
        <w:jc w:val="both"/>
        <w:rPr>
          <w:rFonts w:ascii="Times New Roman" w:eastAsia="Calibri" w:hAnsi="Times New Roman" w:cs="Times New Roman"/>
          <w:sz w:val="24"/>
          <w:szCs w:val="24"/>
        </w:rPr>
      </w:pPr>
      <w:r w:rsidRPr="00375960">
        <w:rPr>
          <w:rFonts w:ascii="Times New Roman" w:eastAsia="Calibri" w:hAnsi="Times New Roman" w:cs="Times New Roman"/>
          <w:b/>
          <w:i/>
          <w:sz w:val="24"/>
          <w:szCs w:val="24"/>
        </w:rPr>
        <w:t>Цель:</w:t>
      </w:r>
      <w:r w:rsidRPr="00375960">
        <w:rPr>
          <w:rFonts w:ascii="Times New Roman" w:eastAsia="Calibri" w:hAnsi="Times New Roman" w:cs="Times New Roman"/>
          <w:sz w:val="24"/>
          <w:szCs w:val="24"/>
        </w:rPr>
        <w:t xml:space="preserve"> </w:t>
      </w:r>
      <w:r w:rsidRPr="00375960">
        <w:rPr>
          <w:rFonts w:ascii="Times New Roman" w:hAnsi="Times New Roman" w:cs="Times New Roman"/>
          <w:sz w:val="24"/>
          <w:szCs w:val="24"/>
        </w:rPr>
        <w:t>знакомство с явлениями социальной жизни (человек и его деятельность, общепринятые нормы поведения)</w:t>
      </w:r>
      <w:r w:rsidRPr="00375960">
        <w:rPr>
          <w:rFonts w:ascii="Times New Roman" w:eastAsia="Calibri" w:hAnsi="Times New Roman" w:cs="Times New Roman"/>
          <w:sz w:val="24"/>
          <w:szCs w:val="24"/>
        </w:rPr>
        <w:t>.</w:t>
      </w:r>
    </w:p>
    <w:p w:rsidR="00375960" w:rsidRPr="00375960" w:rsidRDefault="00375960" w:rsidP="00375960">
      <w:pPr>
        <w:autoSpaceDE w:val="0"/>
        <w:autoSpaceDN w:val="0"/>
        <w:adjustRightInd w:val="0"/>
        <w:spacing w:after="0" w:line="240" w:lineRule="auto"/>
        <w:contextualSpacing/>
        <w:jc w:val="both"/>
        <w:rPr>
          <w:rFonts w:ascii="Times New Roman" w:eastAsia="Calibri" w:hAnsi="Times New Roman" w:cs="Times New Roman"/>
          <w:b/>
          <w:i/>
          <w:sz w:val="24"/>
          <w:szCs w:val="24"/>
        </w:rPr>
      </w:pPr>
      <w:r w:rsidRPr="00375960">
        <w:rPr>
          <w:rFonts w:ascii="Times New Roman" w:eastAsia="Calibri" w:hAnsi="Times New Roman" w:cs="Times New Roman"/>
          <w:b/>
          <w:i/>
          <w:sz w:val="24"/>
          <w:szCs w:val="24"/>
        </w:rPr>
        <w:t>Задачи:</w:t>
      </w:r>
    </w:p>
    <w:p w:rsidR="00375960" w:rsidRPr="00375960" w:rsidRDefault="00375960" w:rsidP="00375960">
      <w:pPr>
        <w:pStyle w:val="a5"/>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75960">
        <w:rPr>
          <w:rFonts w:ascii="Times New Roman" w:eastAsia="Times New Roman" w:hAnsi="Times New Roman" w:cs="Times New Roman"/>
          <w:sz w:val="24"/>
          <w:szCs w:val="24"/>
          <w:lang w:eastAsia="ar-SA"/>
        </w:rPr>
        <w:t>формировать представление о себе как «Я», осознание общности и различий «Я» от других;</w:t>
      </w:r>
    </w:p>
    <w:p w:rsidR="00375960" w:rsidRPr="00375960" w:rsidRDefault="00375960" w:rsidP="00375960">
      <w:pPr>
        <w:pStyle w:val="a5"/>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75960">
        <w:rPr>
          <w:rFonts w:ascii="Times New Roman" w:eastAsia="Times New Roman" w:hAnsi="Times New Roman" w:cs="Times New Roman"/>
          <w:sz w:val="24"/>
          <w:szCs w:val="24"/>
          <w:lang w:eastAsia="ar-SA"/>
        </w:rPr>
        <w:t>формировать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w:t>
      </w:r>
    </w:p>
    <w:p w:rsidR="00375960" w:rsidRPr="00375960" w:rsidRDefault="00375960" w:rsidP="00375960">
      <w:pPr>
        <w:pStyle w:val="a5"/>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75960">
        <w:rPr>
          <w:rFonts w:ascii="Times New Roman" w:eastAsia="Times New Roman" w:hAnsi="Times New Roman" w:cs="Times New Roman"/>
          <w:sz w:val="24"/>
          <w:szCs w:val="24"/>
          <w:lang w:eastAsia="ar-SA"/>
        </w:rPr>
        <w:t>формировать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75960" w:rsidRPr="00375960" w:rsidRDefault="00375960" w:rsidP="00375960">
      <w:pPr>
        <w:pStyle w:val="a5"/>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75960">
        <w:rPr>
          <w:rFonts w:ascii="Times New Roman" w:eastAsia="Times New Roman" w:hAnsi="Times New Roman" w:cs="Times New Roman"/>
          <w:sz w:val="24"/>
          <w:szCs w:val="24"/>
          <w:lang w:eastAsia="ar-SA"/>
        </w:rPr>
        <w:t>формировать представления о своей семье, взаимоотношениях в семье.</w:t>
      </w:r>
    </w:p>
    <w:p w:rsidR="00375960" w:rsidRDefault="00375960" w:rsidP="000271A0">
      <w:pPr>
        <w:pStyle w:val="a4"/>
        <w:ind w:firstLine="708"/>
        <w:jc w:val="both"/>
        <w:rPr>
          <w:rFonts w:ascii="Times New Roman" w:hAnsi="Times New Roman"/>
          <w:b/>
          <w:sz w:val="24"/>
          <w:szCs w:val="24"/>
        </w:rPr>
      </w:pPr>
    </w:p>
    <w:p w:rsidR="00375960" w:rsidRPr="00CC2939" w:rsidRDefault="00375960" w:rsidP="00375960">
      <w:pPr>
        <w:spacing w:after="0" w:line="240" w:lineRule="auto"/>
        <w:rPr>
          <w:rFonts w:ascii="Times New Roman" w:eastAsia="Times New Roman" w:hAnsi="Times New Roman" w:cs="Times New Roman"/>
          <w:b/>
          <w:i/>
          <w:sz w:val="24"/>
          <w:szCs w:val="24"/>
          <w:lang w:eastAsia="ru-RU"/>
        </w:rPr>
      </w:pPr>
      <w:r w:rsidRPr="00CC2939">
        <w:rPr>
          <w:rFonts w:ascii="Times New Roman" w:eastAsia="Times New Roman" w:hAnsi="Times New Roman" w:cs="Times New Roman"/>
          <w:b/>
          <w:i/>
          <w:sz w:val="24"/>
          <w:szCs w:val="24"/>
          <w:lang w:eastAsia="ru-RU"/>
        </w:rPr>
        <w:t>Основные направления коррекционной работы:</w:t>
      </w:r>
    </w:p>
    <w:p w:rsidR="00375960" w:rsidRPr="00763C00" w:rsidRDefault="00375960" w:rsidP="00375960">
      <w:pPr>
        <w:spacing w:after="0" w:line="240" w:lineRule="auto"/>
        <w:ind w:firstLine="567"/>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sz w:val="24"/>
          <w:szCs w:val="24"/>
          <w:lang w:eastAsia="ru-RU"/>
        </w:rPr>
        <w:t xml:space="preserve">наглядно-действенного, </w:t>
      </w:r>
      <w:r w:rsidRPr="00763C00">
        <w:rPr>
          <w:rFonts w:ascii="Times New Roman" w:eastAsia="Times New Roman" w:hAnsi="Times New Roman" w:cs="Times New Roman"/>
          <w:bCs/>
          <w:sz w:val="24"/>
          <w:szCs w:val="24"/>
          <w:lang w:eastAsia="ru-RU"/>
        </w:rPr>
        <w:t>наглядно-образного и словесно-логического мышления;</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зрительного восприятия и узнавания;</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моторики пальцев;</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пространственных представлений и ориентации;</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речи и обогащение словаря;</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нарушений  эмоционально-волевой и личностной сферы;</w:t>
      </w:r>
    </w:p>
    <w:p w:rsidR="00375960" w:rsidRPr="00763C00" w:rsidRDefault="00375960" w:rsidP="00375960">
      <w:pPr>
        <w:numPr>
          <w:ilvl w:val="0"/>
          <w:numId w:val="20"/>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rsidR="00375960" w:rsidRPr="000271A0" w:rsidRDefault="00375960" w:rsidP="000271A0">
      <w:pPr>
        <w:pStyle w:val="a4"/>
        <w:ind w:firstLine="708"/>
        <w:jc w:val="both"/>
        <w:rPr>
          <w:rFonts w:ascii="Times New Roman" w:hAnsi="Times New Roman"/>
          <w:sz w:val="24"/>
          <w:szCs w:val="24"/>
        </w:rPr>
      </w:pPr>
    </w:p>
    <w:p w:rsidR="00066321" w:rsidRPr="000271A0" w:rsidRDefault="00066321" w:rsidP="000271A0">
      <w:pPr>
        <w:pStyle w:val="a4"/>
        <w:ind w:firstLine="708"/>
        <w:jc w:val="both"/>
        <w:rPr>
          <w:rFonts w:ascii="Times New Roman" w:hAnsi="Times New Roman"/>
          <w:sz w:val="24"/>
          <w:szCs w:val="24"/>
        </w:rPr>
      </w:pPr>
      <w:r w:rsidRPr="000271A0">
        <w:rPr>
          <w:rFonts w:ascii="Times New Roman" w:hAnsi="Times New Roman"/>
          <w:sz w:val="24"/>
          <w:szCs w:val="24"/>
        </w:rPr>
        <w:t>Программа представлена следующими разделами:</w:t>
      </w:r>
    </w:p>
    <w:p w:rsidR="00066321" w:rsidRPr="000271A0" w:rsidRDefault="00066321" w:rsidP="000271A0">
      <w:pPr>
        <w:pStyle w:val="a4"/>
        <w:numPr>
          <w:ilvl w:val="0"/>
          <w:numId w:val="1"/>
        </w:numPr>
        <w:jc w:val="both"/>
        <w:rPr>
          <w:rFonts w:ascii="Times New Roman" w:hAnsi="Times New Roman"/>
          <w:sz w:val="24"/>
          <w:szCs w:val="24"/>
        </w:rPr>
      </w:pPr>
      <w:r w:rsidRPr="000271A0">
        <w:rPr>
          <w:rFonts w:ascii="Times New Roman" w:hAnsi="Times New Roman"/>
          <w:sz w:val="24"/>
          <w:szCs w:val="24"/>
        </w:rPr>
        <w:lastRenderedPageBreak/>
        <w:t>«Представления о себе».</w:t>
      </w:r>
    </w:p>
    <w:p w:rsidR="00066321" w:rsidRPr="000271A0" w:rsidRDefault="00066321" w:rsidP="000271A0">
      <w:pPr>
        <w:pStyle w:val="a4"/>
        <w:numPr>
          <w:ilvl w:val="0"/>
          <w:numId w:val="1"/>
        </w:numPr>
        <w:jc w:val="both"/>
        <w:rPr>
          <w:rFonts w:ascii="Times New Roman" w:hAnsi="Times New Roman"/>
          <w:sz w:val="24"/>
          <w:szCs w:val="24"/>
        </w:rPr>
      </w:pPr>
      <w:r w:rsidRPr="000271A0">
        <w:rPr>
          <w:rFonts w:ascii="Times New Roman" w:hAnsi="Times New Roman"/>
          <w:sz w:val="24"/>
          <w:szCs w:val="24"/>
        </w:rPr>
        <w:t>«Семья».</w:t>
      </w:r>
    </w:p>
    <w:p w:rsidR="00066321" w:rsidRPr="000271A0" w:rsidRDefault="00066321" w:rsidP="000271A0">
      <w:pPr>
        <w:pStyle w:val="a4"/>
        <w:numPr>
          <w:ilvl w:val="0"/>
          <w:numId w:val="1"/>
        </w:numPr>
        <w:jc w:val="both"/>
        <w:rPr>
          <w:rFonts w:ascii="Times New Roman" w:hAnsi="Times New Roman"/>
          <w:sz w:val="24"/>
          <w:szCs w:val="24"/>
        </w:rPr>
      </w:pPr>
      <w:r w:rsidRPr="000271A0">
        <w:rPr>
          <w:rFonts w:ascii="Times New Roman" w:hAnsi="Times New Roman"/>
          <w:sz w:val="24"/>
          <w:szCs w:val="24"/>
        </w:rPr>
        <w:t>«Гигиена тела».</w:t>
      </w:r>
    </w:p>
    <w:p w:rsidR="00066321" w:rsidRPr="000271A0" w:rsidRDefault="00066321" w:rsidP="000271A0">
      <w:pPr>
        <w:pStyle w:val="a4"/>
        <w:numPr>
          <w:ilvl w:val="0"/>
          <w:numId w:val="1"/>
        </w:numPr>
        <w:jc w:val="both"/>
        <w:rPr>
          <w:rFonts w:ascii="Times New Roman" w:hAnsi="Times New Roman"/>
          <w:sz w:val="24"/>
          <w:szCs w:val="24"/>
        </w:rPr>
      </w:pPr>
      <w:r w:rsidRPr="000271A0">
        <w:rPr>
          <w:rFonts w:ascii="Times New Roman" w:hAnsi="Times New Roman"/>
          <w:sz w:val="24"/>
          <w:szCs w:val="24"/>
        </w:rPr>
        <w:t>«Туалет».</w:t>
      </w:r>
    </w:p>
    <w:p w:rsidR="00066321" w:rsidRPr="000271A0" w:rsidRDefault="00066321" w:rsidP="000271A0">
      <w:pPr>
        <w:pStyle w:val="a4"/>
        <w:numPr>
          <w:ilvl w:val="0"/>
          <w:numId w:val="1"/>
        </w:numPr>
        <w:jc w:val="both"/>
        <w:rPr>
          <w:rFonts w:ascii="Times New Roman" w:hAnsi="Times New Roman"/>
          <w:sz w:val="24"/>
          <w:szCs w:val="24"/>
        </w:rPr>
      </w:pPr>
      <w:r w:rsidRPr="000271A0">
        <w:rPr>
          <w:rFonts w:ascii="Times New Roman" w:hAnsi="Times New Roman"/>
          <w:sz w:val="24"/>
          <w:szCs w:val="24"/>
        </w:rPr>
        <w:t>«Одевание и раздевание».</w:t>
      </w:r>
    </w:p>
    <w:p w:rsidR="00066321" w:rsidRPr="000271A0" w:rsidRDefault="00066321" w:rsidP="000271A0">
      <w:pPr>
        <w:pStyle w:val="a4"/>
        <w:numPr>
          <w:ilvl w:val="0"/>
          <w:numId w:val="1"/>
        </w:numPr>
        <w:jc w:val="both"/>
        <w:rPr>
          <w:rFonts w:ascii="Times New Roman" w:hAnsi="Times New Roman"/>
          <w:sz w:val="24"/>
          <w:szCs w:val="24"/>
        </w:rPr>
      </w:pPr>
      <w:r w:rsidRPr="000271A0">
        <w:rPr>
          <w:rFonts w:ascii="Times New Roman" w:hAnsi="Times New Roman"/>
          <w:sz w:val="24"/>
          <w:szCs w:val="24"/>
        </w:rPr>
        <w:t xml:space="preserve">«Прием пищи». </w:t>
      </w:r>
    </w:p>
    <w:p w:rsidR="000271A0" w:rsidRDefault="000271A0" w:rsidP="000271A0">
      <w:pPr>
        <w:pStyle w:val="a4"/>
        <w:jc w:val="both"/>
        <w:rPr>
          <w:rFonts w:ascii="Times New Roman" w:hAnsi="Times New Roman"/>
          <w:b/>
          <w:sz w:val="24"/>
          <w:szCs w:val="24"/>
        </w:rPr>
      </w:pPr>
    </w:p>
    <w:p w:rsidR="000271A0" w:rsidRPr="000271A0" w:rsidRDefault="000271A0" w:rsidP="000271A0">
      <w:pPr>
        <w:pStyle w:val="a4"/>
        <w:jc w:val="both"/>
        <w:rPr>
          <w:rFonts w:ascii="Times New Roman" w:hAnsi="Times New Roman"/>
          <w:sz w:val="24"/>
          <w:szCs w:val="24"/>
        </w:rPr>
      </w:pPr>
      <w:r w:rsidRPr="000271A0">
        <w:rPr>
          <w:rFonts w:ascii="Times New Roman" w:hAnsi="Times New Roman"/>
          <w:b/>
          <w:sz w:val="24"/>
          <w:szCs w:val="24"/>
        </w:rPr>
        <w:t>М</w:t>
      </w:r>
      <w:r w:rsidR="00066321" w:rsidRPr="000271A0">
        <w:rPr>
          <w:rFonts w:ascii="Times New Roman" w:hAnsi="Times New Roman"/>
          <w:b/>
          <w:sz w:val="24"/>
          <w:szCs w:val="24"/>
        </w:rPr>
        <w:t>атериально-техническое обеспечение включает</w:t>
      </w:r>
      <w:r w:rsidR="00066321" w:rsidRPr="000271A0">
        <w:rPr>
          <w:rFonts w:ascii="Times New Roman" w:hAnsi="Times New Roman"/>
          <w:sz w:val="24"/>
          <w:szCs w:val="24"/>
        </w:rPr>
        <w:t>:</w:t>
      </w:r>
    </w:p>
    <w:p w:rsidR="000271A0" w:rsidRPr="000271A0" w:rsidRDefault="00066321" w:rsidP="000271A0">
      <w:pPr>
        <w:pStyle w:val="a4"/>
        <w:numPr>
          <w:ilvl w:val="0"/>
          <w:numId w:val="8"/>
        </w:numPr>
        <w:jc w:val="both"/>
        <w:rPr>
          <w:rFonts w:ascii="Times New Roman" w:hAnsi="Times New Roman"/>
          <w:sz w:val="24"/>
          <w:szCs w:val="24"/>
        </w:rPr>
      </w:pPr>
      <w:r w:rsidRPr="000271A0">
        <w:rPr>
          <w:rFonts w:ascii="Times New Roman" w:hAnsi="Times New Roman"/>
          <w:sz w:val="24"/>
          <w:szCs w:val="24"/>
        </w:rPr>
        <w:t>Предметные и сюжетные картинки, фотографии с из</w:t>
      </w:r>
      <w:r w:rsidR="000271A0" w:rsidRPr="000271A0">
        <w:rPr>
          <w:rFonts w:ascii="Times New Roman" w:hAnsi="Times New Roman"/>
          <w:sz w:val="24"/>
          <w:szCs w:val="24"/>
        </w:rPr>
        <w:t>ображением членов семьи ребенка.</w:t>
      </w:r>
    </w:p>
    <w:p w:rsidR="000271A0" w:rsidRPr="000271A0" w:rsidRDefault="000271A0" w:rsidP="000271A0">
      <w:pPr>
        <w:pStyle w:val="a4"/>
        <w:numPr>
          <w:ilvl w:val="0"/>
          <w:numId w:val="8"/>
        </w:numPr>
        <w:jc w:val="both"/>
        <w:rPr>
          <w:rFonts w:ascii="Times New Roman" w:hAnsi="Times New Roman"/>
          <w:sz w:val="24"/>
          <w:szCs w:val="24"/>
        </w:rPr>
      </w:pPr>
      <w:r w:rsidRPr="000271A0">
        <w:rPr>
          <w:rFonts w:ascii="Times New Roman" w:hAnsi="Times New Roman"/>
          <w:sz w:val="24"/>
          <w:szCs w:val="24"/>
        </w:rPr>
        <w:t xml:space="preserve"> П</w:t>
      </w:r>
      <w:r w:rsidR="00066321" w:rsidRPr="000271A0">
        <w:rPr>
          <w:rFonts w:ascii="Times New Roman" w:hAnsi="Times New Roman"/>
          <w:sz w:val="24"/>
          <w:szCs w:val="24"/>
        </w:rPr>
        <w:t>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w:t>
      </w:r>
    </w:p>
    <w:p w:rsidR="000271A0" w:rsidRPr="000271A0" w:rsidRDefault="000271A0" w:rsidP="000271A0">
      <w:pPr>
        <w:pStyle w:val="a4"/>
        <w:numPr>
          <w:ilvl w:val="0"/>
          <w:numId w:val="8"/>
        </w:numPr>
        <w:jc w:val="both"/>
        <w:rPr>
          <w:rFonts w:ascii="Times New Roman" w:hAnsi="Times New Roman"/>
          <w:sz w:val="24"/>
          <w:szCs w:val="24"/>
        </w:rPr>
      </w:pPr>
      <w:r w:rsidRPr="000271A0">
        <w:rPr>
          <w:rFonts w:ascii="Times New Roman" w:hAnsi="Times New Roman"/>
          <w:sz w:val="24"/>
          <w:szCs w:val="24"/>
        </w:rPr>
        <w:t xml:space="preserve"> В</w:t>
      </w:r>
      <w:r w:rsidR="00066321" w:rsidRPr="000271A0">
        <w:rPr>
          <w:rFonts w:ascii="Times New Roman" w:hAnsi="Times New Roman"/>
          <w:sz w:val="24"/>
          <w:szCs w:val="24"/>
        </w:rPr>
        <w:t>идеоматериалы, презентации, мультипликационные фильмы, иллюстрирующие</w:t>
      </w:r>
      <w:r w:rsidRPr="000271A0">
        <w:rPr>
          <w:rFonts w:ascii="Times New Roman" w:hAnsi="Times New Roman"/>
          <w:sz w:val="24"/>
          <w:szCs w:val="24"/>
        </w:rPr>
        <w:t xml:space="preserve"> внутрисемейные взаимоотношения.</w:t>
      </w:r>
    </w:p>
    <w:p w:rsidR="000271A0" w:rsidRDefault="000271A0" w:rsidP="000271A0">
      <w:pPr>
        <w:pStyle w:val="a4"/>
        <w:numPr>
          <w:ilvl w:val="0"/>
          <w:numId w:val="8"/>
        </w:numPr>
        <w:jc w:val="both"/>
        <w:rPr>
          <w:rFonts w:ascii="Times New Roman" w:hAnsi="Times New Roman"/>
          <w:sz w:val="24"/>
          <w:szCs w:val="24"/>
        </w:rPr>
      </w:pPr>
      <w:r w:rsidRPr="000271A0">
        <w:rPr>
          <w:rFonts w:ascii="Times New Roman" w:hAnsi="Times New Roman"/>
          <w:sz w:val="24"/>
          <w:szCs w:val="24"/>
        </w:rPr>
        <w:t xml:space="preserve"> Р</w:t>
      </w:r>
      <w:r w:rsidR="00066321" w:rsidRPr="000271A0">
        <w:rPr>
          <w:rFonts w:ascii="Times New Roman" w:hAnsi="Times New Roman"/>
          <w:sz w:val="24"/>
          <w:szCs w:val="24"/>
        </w:rPr>
        <w:t xml:space="preserve">абочие тетради с изображениями контуров взрослых и детей для раскрашивания, вырезания, наклеивания, составления фотоколлажей и </w:t>
      </w:r>
      <w:r w:rsidRPr="000271A0">
        <w:rPr>
          <w:rFonts w:ascii="Times New Roman" w:hAnsi="Times New Roman"/>
          <w:sz w:val="24"/>
          <w:szCs w:val="24"/>
        </w:rPr>
        <w:t>альбомов.</w:t>
      </w:r>
    </w:p>
    <w:p w:rsidR="007D345F" w:rsidRPr="007D345F" w:rsidRDefault="007D345F" w:rsidP="007D345F">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D345F">
        <w:rPr>
          <w:rFonts w:ascii="Times New Roman" w:eastAsia="Times New Roman" w:hAnsi="Times New Roman" w:cs="Times New Roman"/>
          <w:color w:val="000000"/>
          <w:sz w:val="24"/>
          <w:szCs w:val="24"/>
          <w:lang w:eastAsia="ru-RU"/>
        </w:rPr>
        <w:t>П</w:t>
      </w:r>
      <w:r w:rsidRPr="00710E56">
        <w:rPr>
          <w:rFonts w:ascii="Times New Roman" w:eastAsia="Times New Roman" w:hAnsi="Times New Roman" w:cs="Times New Roman"/>
          <w:color w:val="000000"/>
          <w:sz w:val="24"/>
          <w:szCs w:val="24"/>
          <w:lang w:eastAsia="ru-RU"/>
        </w:rPr>
        <w:t>редметы дл</w:t>
      </w:r>
      <w:r w:rsidRPr="007D345F">
        <w:rPr>
          <w:rFonts w:ascii="Times New Roman" w:eastAsia="Times New Roman" w:hAnsi="Times New Roman" w:cs="Times New Roman"/>
          <w:color w:val="000000"/>
          <w:sz w:val="24"/>
          <w:szCs w:val="24"/>
          <w:lang w:eastAsia="ru-RU"/>
        </w:rPr>
        <w:t>я ухода за одеждой: щетка, утюг.</w:t>
      </w:r>
    </w:p>
    <w:p w:rsidR="007D345F" w:rsidRPr="00710E56" w:rsidRDefault="007D345F" w:rsidP="007D345F">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D345F">
        <w:rPr>
          <w:rFonts w:ascii="Times New Roman" w:eastAsia="Times New Roman" w:hAnsi="Times New Roman" w:cs="Times New Roman"/>
          <w:color w:val="000000"/>
          <w:sz w:val="24"/>
          <w:szCs w:val="24"/>
          <w:lang w:eastAsia="ru-RU"/>
        </w:rPr>
        <w:t>П</w:t>
      </w:r>
      <w:r w:rsidRPr="00710E56">
        <w:rPr>
          <w:rFonts w:ascii="Times New Roman" w:eastAsia="Times New Roman" w:hAnsi="Times New Roman" w:cs="Times New Roman"/>
          <w:color w:val="000000"/>
          <w:sz w:val="24"/>
          <w:szCs w:val="24"/>
          <w:lang w:eastAsia="ru-RU"/>
        </w:rPr>
        <w:t>редметы личной гигиены: мыло, расческа, полотенц</w:t>
      </w:r>
      <w:r w:rsidRPr="007D345F">
        <w:rPr>
          <w:rFonts w:ascii="Times New Roman" w:eastAsia="Times New Roman" w:hAnsi="Times New Roman" w:cs="Times New Roman"/>
          <w:color w:val="000000"/>
          <w:sz w:val="24"/>
          <w:szCs w:val="24"/>
          <w:lang w:eastAsia="ru-RU"/>
        </w:rPr>
        <w:t>е, зубная щетка, носовой платок.</w:t>
      </w:r>
    </w:p>
    <w:p w:rsidR="007D345F" w:rsidRPr="00710E56" w:rsidRDefault="007D345F" w:rsidP="007D345F">
      <w:pPr>
        <w:numPr>
          <w:ilvl w:val="0"/>
          <w:numId w:val="8"/>
        </w:numPr>
        <w:spacing w:after="0" w:line="240" w:lineRule="auto"/>
        <w:contextualSpacing/>
        <w:jc w:val="both"/>
        <w:rPr>
          <w:rFonts w:ascii="Times New Roman" w:eastAsia="Times New Roman" w:hAnsi="Times New Roman" w:cs="Times New Roman"/>
          <w:color w:val="000000"/>
          <w:sz w:val="24"/>
          <w:szCs w:val="24"/>
          <w:lang w:eastAsia="ru-RU"/>
        </w:rPr>
      </w:pPr>
      <w:r w:rsidRPr="007D345F">
        <w:rPr>
          <w:rFonts w:ascii="Times New Roman" w:eastAsia="Times New Roman" w:hAnsi="Times New Roman" w:cs="Times New Roman"/>
          <w:color w:val="000000"/>
          <w:sz w:val="24"/>
          <w:szCs w:val="24"/>
          <w:lang w:eastAsia="ru-RU"/>
        </w:rPr>
        <w:t>Посуда (тарелка, вилка, ложка).</w:t>
      </w:r>
    </w:p>
    <w:p w:rsidR="007D345F" w:rsidRPr="00710E56" w:rsidRDefault="007D345F" w:rsidP="007D345F">
      <w:pPr>
        <w:spacing w:after="0" w:line="276" w:lineRule="auto"/>
        <w:ind w:left="789"/>
        <w:contextualSpacing/>
        <w:jc w:val="both"/>
        <w:rPr>
          <w:rFonts w:ascii="Times New Roman" w:eastAsia="Times New Roman" w:hAnsi="Times New Roman" w:cs="Times New Roman"/>
          <w:color w:val="000000"/>
          <w:sz w:val="28"/>
          <w:szCs w:val="28"/>
          <w:lang w:eastAsia="ru-RU"/>
        </w:rPr>
      </w:pPr>
    </w:p>
    <w:p w:rsidR="00066321" w:rsidRPr="006C1A9A" w:rsidRDefault="00066321" w:rsidP="00066321">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6C1A9A">
        <w:rPr>
          <w:rFonts w:ascii="Times New Roman" w:eastAsia="Times New Roman" w:hAnsi="Times New Roman" w:cs="Times New Roman"/>
          <w:b/>
          <w:bCs/>
          <w:sz w:val="24"/>
          <w:szCs w:val="24"/>
          <w:lang w:eastAsia="ru-RU"/>
        </w:rPr>
        <w:t>Планируемые результаты освоения программы:</w:t>
      </w:r>
    </w:p>
    <w:p w:rsidR="000271A0" w:rsidRPr="00841CA1" w:rsidRDefault="00841CA1" w:rsidP="00841CA1">
      <w:p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i/>
          <w:sz w:val="24"/>
          <w:szCs w:val="24"/>
          <w:lang w:eastAsia="ar-SA"/>
        </w:rPr>
        <w:t>1.</w:t>
      </w:r>
      <w:r w:rsidR="000271A0" w:rsidRPr="00841CA1">
        <w:rPr>
          <w:rFonts w:ascii="Times New Roman" w:eastAsia="Times New Roman" w:hAnsi="Times New Roman" w:cs="Times New Roman"/>
          <w:i/>
          <w:sz w:val="24"/>
          <w:szCs w:val="24"/>
          <w:lang w:eastAsia="ar-SA"/>
        </w:rPr>
        <w:t>Представление о себе</w:t>
      </w:r>
      <w:r w:rsidR="000271A0" w:rsidRPr="00841CA1">
        <w:rPr>
          <w:rFonts w:ascii="Times New Roman" w:eastAsia="Times New Roman" w:hAnsi="Times New Roman" w:cs="Times New Roman"/>
          <w:sz w:val="24"/>
          <w:szCs w:val="24"/>
          <w:lang w:eastAsia="ar-SA"/>
        </w:rPr>
        <w:t xml:space="preserve"> </w:t>
      </w:r>
      <w:r w:rsidR="000271A0" w:rsidRPr="00841CA1">
        <w:rPr>
          <w:rFonts w:ascii="Times New Roman" w:eastAsia="Times New Roman" w:hAnsi="Times New Roman" w:cs="Times New Roman"/>
          <w:i/>
          <w:sz w:val="24"/>
          <w:szCs w:val="24"/>
          <w:lang w:eastAsia="ar-SA"/>
        </w:rPr>
        <w:t>как «Я»,</w:t>
      </w:r>
      <w:r w:rsidR="000271A0" w:rsidRPr="00841CA1">
        <w:rPr>
          <w:rFonts w:ascii="Times New Roman" w:eastAsia="Times New Roman" w:hAnsi="Times New Roman" w:cs="Times New Roman"/>
          <w:sz w:val="24"/>
          <w:szCs w:val="24"/>
          <w:lang w:eastAsia="ar-SA"/>
        </w:rPr>
        <w:t xml:space="preserve"> </w:t>
      </w:r>
      <w:r w:rsidR="000271A0" w:rsidRPr="00841CA1">
        <w:rPr>
          <w:rFonts w:ascii="Times New Roman" w:eastAsia="Times New Roman" w:hAnsi="Times New Roman" w:cs="Times New Roman"/>
          <w:i/>
          <w:sz w:val="24"/>
          <w:szCs w:val="24"/>
          <w:lang w:eastAsia="ar-SA"/>
        </w:rPr>
        <w:t>осознание об</w:t>
      </w:r>
      <w:r w:rsidRPr="00841CA1">
        <w:rPr>
          <w:rFonts w:ascii="Times New Roman" w:eastAsia="Times New Roman" w:hAnsi="Times New Roman" w:cs="Times New Roman"/>
          <w:i/>
          <w:sz w:val="24"/>
          <w:szCs w:val="24"/>
          <w:lang w:eastAsia="ar-SA"/>
        </w:rPr>
        <w:t>щности и различий «Я» от других:</w:t>
      </w:r>
    </w:p>
    <w:p w:rsidR="000271A0" w:rsidRPr="00841CA1" w:rsidRDefault="000271A0" w:rsidP="00841CA1">
      <w:pPr>
        <w:pStyle w:val="a5"/>
        <w:numPr>
          <w:ilvl w:val="0"/>
          <w:numId w:val="13"/>
        </w:num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bCs/>
          <w:sz w:val="24"/>
          <w:szCs w:val="24"/>
          <w:lang w:eastAsia="ar-SA"/>
        </w:rPr>
        <w:t>Соотнесение себя со своим именем, своим изображением на фотографии, отражением в зеркале.</w:t>
      </w:r>
    </w:p>
    <w:p w:rsidR="000271A0" w:rsidRPr="00841CA1" w:rsidRDefault="000271A0" w:rsidP="00841CA1">
      <w:pPr>
        <w:pStyle w:val="a5"/>
        <w:numPr>
          <w:ilvl w:val="0"/>
          <w:numId w:val="13"/>
        </w:num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sz w:val="24"/>
          <w:szCs w:val="24"/>
          <w:lang w:eastAsia="ar-SA"/>
        </w:rPr>
        <w:t>Представление о собственном</w:t>
      </w:r>
      <w:r w:rsidRPr="00841CA1">
        <w:rPr>
          <w:rFonts w:ascii="Times New Roman" w:eastAsia="Times New Roman" w:hAnsi="Times New Roman" w:cs="Times New Roman"/>
          <w:bCs/>
          <w:sz w:val="24"/>
          <w:szCs w:val="24"/>
          <w:lang w:eastAsia="ar-SA"/>
        </w:rPr>
        <w:t xml:space="preserve"> теле</w:t>
      </w:r>
      <w:r w:rsidRPr="00841CA1">
        <w:rPr>
          <w:rFonts w:ascii="Times New Roman" w:eastAsia="Times New Roman" w:hAnsi="Times New Roman" w:cs="Times New Roman"/>
          <w:sz w:val="24"/>
          <w:szCs w:val="24"/>
          <w:lang w:eastAsia="ar-SA"/>
        </w:rPr>
        <w:t>.</w:t>
      </w:r>
      <w:r w:rsidRPr="00841CA1">
        <w:rPr>
          <w:rFonts w:ascii="Times New Roman" w:eastAsia="Times New Roman" w:hAnsi="Times New Roman" w:cs="Times New Roman"/>
          <w:bCs/>
          <w:sz w:val="24"/>
          <w:szCs w:val="24"/>
          <w:lang w:eastAsia="ar-SA"/>
        </w:rPr>
        <w:t xml:space="preserve"> </w:t>
      </w:r>
    </w:p>
    <w:p w:rsidR="000271A0" w:rsidRPr="00841CA1" w:rsidRDefault="000271A0" w:rsidP="00841CA1">
      <w:pPr>
        <w:pStyle w:val="a5"/>
        <w:numPr>
          <w:ilvl w:val="0"/>
          <w:numId w:val="13"/>
        </w:num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bCs/>
          <w:sz w:val="24"/>
          <w:szCs w:val="24"/>
          <w:lang w:eastAsia="ar-SA"/>
        </w:rPr>
        <w:t>Отнесение себя к определенному полу.</w:t>
      </w:r>
    </w:p>
    <w:p w:rsidR="000271A0" w:rsidRPr="00841CA1" w:rsidRDefault="000271A0" w:rsidP="00841CA1">
      <w:pPr>
        <w:pStyle w:val="a5"/>
        <w:numPr>
          <w:ilvl w:val="0"/>
          <w:numId w:val="13"/>
        </w:num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bCs/>
          <w:sz w:val="24"/>
          <w:szCs w:val="24"/>
          <w:lang w:eastAsia="ar-SA"/>
        </w:rPr>
        <w:t xml:space="preserve">Умение определять «моё» и «не моё», осознавать и выражать свои интересы, желания. </w:t>
      </w:r>
    </w:p>
    <w:p w:rsidR="000271A0" w:rsidRPr="00841CA1" w:rsidRDefault="000271A0" w:rsidP="00841CA1">
      <w:pPr>
        <w:pStyle w:val="a5"/>
        <w:numPr>
          <w:ilvl w:val="0"/>
          <w:numId w:val="13"/>
        </w:num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bCs/>
          <w:sz w:val="24"/>
          <w:szCs w:val="24"/>
          <w:lang w:eastAsia="ar-SA"/>
        </w:rPr>
        <w:t xml:space="preserve">Умение сообщать общие сведения о себе: имя, фамилия, возраст, пол, место жительства, интересы. </w:t>
      </w:r>
    </w:p>
    <w:p w:rsidR="00841CA1" w:rsidRPr="00841CA1" w:rsidRDefault="000271A0" w:rsidP="00841CA1">
      <w:pPr>
        <w:pStyle w:val="a5"/>
        <w:numPr>
          <w:ilvl w:val="0"/>
          <w:numId w:val="13"/>
        </w:num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sz w:val="24"/>
          <w:szCs w:val="24"/>
          <w:lang w:eastAsia="ar-SA"/>
        </w:rPr>
        <w:t>Представления о возрастных изменениях человека, адекватное отношение к своим возрастным изменениям.</w:t>
      </w:r>
    </w:p>
    <w:p w:rsidR="000271A0" w:rsidRPr="00841CA1" w:rsidRDefault="00841CA1" w:rsidP="00841CA1">
      <w:pPr>
        <w:suppressAutoHyphens/>
        <w:spacing w:after="0" w:line="240" w:lineRule="auto"/>
        <w:ind w:left="360"/>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i/>
          <w:sz w:val="24"/>
          <w:szCs w:val="24"/>
          <w:lang w:eastAsia="ar-SA"/>
        </w:rPr>
        <w:t>2.</w:t>
      </w:r>
      <w:r w:rsidR="000271A0" w:rsidRPr="00841CA1">
        <w:rPr>
          <w:rFonts w:ascii="Times New Roman" w:eastAsia="Times New Roman" w:hAnsi="Times New Roman" w:cs="Times New Roman"/>
          <w:i/>
          <w:sz w:val="24"/>
          <w:szCs w:val="24"/>
          <w:lang w:eastAsia="ar-SA"/>
        </w:rPr>
        <w:t>Умение решать каждодневные жизненные задачи, связанные с удовлетворением первоочередных потребностей</w:t>
      </w:r>
      <w:r w:rsidRPr="00841CA1">
        <w:rPr>
          <w:rFonts w:ascii="Times New Roman" w:eastAsia="Times New Roman" w:hAnsi="Times New Roman" w:cs="Times New Roman"/>
          <w:sz w:val="24"/>
          <w:szCs w:val="24"/>
          <w:lang w:eastAsia="ar-SA"/>
        </w:rPr>
        <w:t>:</w:t>
      </w:r>
    </w:p>
    <w:p w:rsidR="000271A0" w:rsidRPr="00841CA1" w:rsidRDefault="000271A0" w:rsidP="00841CA1">
      <w:pPr>
        <w:pStyle w:val="a5"/>
        <w:numPr>
          <w:ilvl w:val="0"/>
          <w:numId w:val="15"/>
        </w:numPr>
        <w:spacing w:after="0" w:line="240" w:lineRule="auto"/>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rsidR="000271A0" w:rsidRPr="00841CA1" w:rsidRDefault="000271A0" w:rsidP="00841CA1">
      <w:pPr>
        <w:pStyle w:val="a5"/>
        <w:numPr>
          <w:ilvl w:val="0"/>
          <w:numId w:val="15"/>
        </w:numPr>
        <w:spacing w:after="0" w:line="240" w:lineRule="auto"/>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 xml:space="preserve">Умение сообщать о своих потребностях и желаниях. </w:t>
      </w:r>
    </w:p>
    <w:p w:rsidR="000271A0" w:rsidRPr="00841CA1" w:rsidRDefault="00841CA1" w:rsidP="00841CA1">
      <w:pPr>
        <w:suppressAutoHyphens/>
        <w:spacing w:after="0" w:line="240" w:lineRule="auto"/>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i/>
          <w:sz w:val="24"/>
          <w:szCs w:val="24"/>
          <w:lang w:eastAsia="ar-SA"/>
        </w:rPr>
        <w:t>3.</w:t>
      </w:r>
      <w:r w:rsidR="000271A0" w:rsidRPr="000271A0">
        <w:rPr>
          <w:rFonts w:ascii="Times New Roman" w:eastAsia="Times New Roman" w:hAnsi="Times New Roman" w:cs="Times New Roman"/>
          <w:i/>
          <w:sz w:val="24"/>
          <w:szCs w:val="24"/>
          <w:lang w:eastAsia="ar-SA"/>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841CA1">
        <w:rPr>
          <w:rFonts w:ascii="Times New Roman" w:eastAsia="Times New Roman" w:hAnsi="Times New Roman" w:cs="Times New Roman"/>
          <w:sz w:val="24"/>
          <w:szCs w:val="24"/>
          <w:lang w:eastAsia="ar-SA"/>
        </w:rPr>
        <w:t>:</w:t>
      </w:r>
    </w:p>
    <w:p w:rsidR="000271A0" w:rsidRPr="00841CA1" w:rsidRDefault="000271A0" w:rsidP="00841CA1">
      <w:pPr>
        <w:pStyle w:val="a5"/>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Умение определять свое самочувствие (как хорошее или плохое), показывать или сообщать о болезненных ощущениях взрослому.</w:t>
      </w:r>
    </w:p>
    <w:p w:rsidR="000271A0" w:rsidRPr="00841CA1" w:rsidRDefault="000271A0" w:rsidP="00841CA1">
      <w:pPr>
        <w:pStyle w:val="a5"/>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841CA1" w:rsidRPr="00841CA1" w:rsidRDefault="000271A0" w:rsidP="00841CA1">
      <w:pPr>
        <w:pStyle w:val="a5"/>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 xml:space="preserve">Умение следить за своим внешним видом. </w:t>
      </w:r>
    </w:p>
    <w:p w:rsidR="000271A0" w:rsidRPr="00841CA1" w:rsidRDefault="00841CA1" w:rsidP="00841CA1">
      <w:pPr>
        <w:suppressAutoHyphens/>
        <w:spacing w:after="0" w:line="240" w:lineRule="auto"/>
        <w:jc w:val="both"/>
        <w:rPr>
          <w:rFonts w:ascii="Times New Roman" w:eastAsia="Times New Roman" w:hAnsi="Times New Roman" w:cs="Times New Roman"/>
          <w:i/>
          <w:sz w:val="24"/>
          <w:szCs w:val="24"/>
          <w:lang w:eastAsia="ar-SA"/>
        </w:rPr>
      </w:pPr>
      <w:r w:rsidRPr="00841CA1">
        <w:rPr>
          <w:rFonts w:ascii="Times New Roman" w:eastAsia="Times New Roman" w:hAnsi="Times New Roman" w:cs="Times New Roman"/>
          <w:i/>
          <w:sz w:val="24"/>
          <w:szCs w:val="24"/>
          <w:lang w:eastAsia="ar-SA"/>
        </w:rPr>
        <w:t>4.</w:t>
      </w:r>
      <w:r w:rsidR="000271A0" w:rsidRPr="00841CA1">
        <w:rPr>
          <w:rFonts w:ascii="Times New Roman" w:eastAsia="Times New Roman" w:hAnsi="Times New Roman" w:cs="Times New Roman"/>
          <w:i/>
          <w:sz w:val="24"/>
          <w:szCs w:val="24"/>
          <w:lang w:eastAsia="ar-SA"/>
        </w:rPr>
        <w:t xml:space="preserve"> Представления о своей </w:t>
      </w:r>
      <w:r w:rsidRPr="00841CA1">
        <w:rPr>
          <w:rFonts w:ascii="Times New Roman" w:eastAsia="Times New Roman" w:hAnsi="Times New Roman" w:cs="Times New Roman"/>
          <w:i/>
          <w:sz w:val="24"/>
          <w:szCs w:val="24"/>
          <w:lang w:eastAsia="ar-SA"/>
        </w:rPr>
        <w:t>семье, взаимоотношениях в семье:</w:t>
      </w:r>
    </w:p>
    <w:p w:rsidR="000271A0" w:rsidRPr="00841CA1" w:rsidRDefault="000271A0" w:rsidP="00841CA1">
      <w:pPr>
        <w:pStyle w:val="a5"/>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66321" w:rsidRPr="006C1A9A" w:rsidRDefault="00066321" w:rsidP="00066321">
      <w:pPr>
        <w:suppressAutoHyphens/>
        <w:spacing w:after="0" w:line="240" w:lineRule="auto"/>
        <w:rPr>
          <w:rFonts w:ascii="Times New Roman" w:eastAsia="Times New Roman" w:hAnsi="Times New Roman" w:cs="Times New Roman"/>
          <w:b/>
          <w:sz w:val="24"/>
          <w:szCs w:val="24"/>
          <w:lang w:eastAsia="ar-SA"/>
        </w:rPr>
      </w:pPr>
    </w:p>
    <w:p w:rsidR="00066321" w:rsidRPr="006C1A9A" w:rsidRDefault="00066321" w:rsidP="00066321">
      <w:pPr>
        <w:spacing w:after="0" w:line="240" w:lineRule="auto"/>
        <w:jc w:val="center"/>
        <w:rPr>
          <w:rFonts w:ascii="Times New Roman" w:eastAsia="Calibri" w:hAnsi="Times New Roman" w:cs="Times New Roman"/>
          <w:b/>
          <w:sz w:val="24"/>
          <w:szCs w:val="24"/>
        </w:rPr>
      </w:pPr>
      <w:r w:rsidRPr="006C1A9A">
        <w:rPr>
          <w:rFonts w:ascii="Times New Roman" w:eastAsia="Calibri" w:hAnsi="Times New Roman" w:cs="Times New Roman"/>
          <w:b/>
          <w:sz w:val="24"/>
          <w:szCs w:val="24"/>
        </w:rPr>
        <w:t>Место предмета в учебном плане</w:t>
      </w:r>
    </w:p>
    <w:p w:rsidR="00066321" w:rsidRPr="006C1A9A" w:rsidRDefault="00066321" w:rsidP="00066321">
      <w:pPr>
        <w:spacing w:after="0" w:line="240" w:lineRule="auto"/>
        <w:ind w:firstLine="708"/>
        <w:jc w:val="both"/>
        <w:rPr>
          <w:rFonts w:ascii="Times New Roman" w:eastAsia="Calibri" w:hAnsi="Times New Roman" w:cs="Times New Roman"/>
          <w:sz w:val="24"/>
          <w:szCs w:val="24"/>
        </w:rPr>
      </w:pPr>
      <w:r w:rsidRPr="006C1A9A">
        <w:rPr>
          <w:rFonts w:ascii="Times New Roman" w:eastAsia="Calibri" w:hAnsi="Times New Roman" w:cs="Times New Roman"/>
          <w:bCs/>
          <w:color w:val="000000"/>
          <w:sz w:val="24"/>
          <w:szCs w:val="24"/>
        </w:rPr>
        <w:t>Учебный план</w:t>
      </w:r>
      <w:r w:rsidRPr="006C1A9A">
        <w:rPr>
          <w:rFonts w:ascii="Times New Roman" w:eastAsia="Calibri" w:hAnsi="Times New Roman" w:cs="Times New Roman"/>
          <w:color w:val="000000"/>
          <w:spacing w:val="-14"/>
          <w:sz w:val="24"/>
          <w:szCs w:val="24"/>
        </w:rPr>
        <w:t xml:space="preserve"> </w:t>
      </w:r>
      <w:r>
        <w:rPr>
          <w:rFonts w:ascii="Times New Roman" w:eastAsia="Calibri" w:hAnsi="Times New Roman" w:cs="Times New Roman"/>
          <w:sz w:val="24"/>
          <w:szCs w:val="24"/>
        </w:rPr>
        <w:t>по окружающему миру</w:t>
      </w:r>
      <w:r w:rsidRPr="006C1A9A">
        <w:rPr>
          <w:rFonts w:ascii="Times New Roman" w:eastAsia="Calibri" w:hAnsi="Times New Roman" w:cs="Times New Roman"/>
          <w:sz w:val="24"/>
          <w:szCs w:val="24"/>
        </w:rPr>
        <w:t xml:space="preserve"> </w:t>
      </w:r>
      <w:r w:rsidRPr="006C1A9A">
        <w:rPr>
          <w:rFonts w:ascii="Times New Roman" w:eastAsia="Calibri" w:hAnsi="Times New Roman" w:cs="Times New Roman"/>
          <w:bCs/>
          <w:color w:val="000000"/>
          <w:sz w:val="24"/>
          <w:szCs w:val="24"/>
        </w:rPr>
        <w:t xml:space="preserve">МБОУ СОШ п. Джонка на 2023/2024 учебный год ориентирован на </w:t>
      </w:r>
      <w:r w:rsidR="00A1124C">
        <w:rPr>
          <w:rFonts w:ascii="Times New Roman" w:eastAsia="Calibri" w:hAnsi="Times New Roman" w:cs="Times New Roman"/>
          <w:bCs/>
          <w:sz w:val="24"/>
          <w:szCs w:val="24"/>
        </w:rPr>
        <w:t>34</w:t>
      </w:r>
      <w:r w:rsidRPr="006C1A9A">
        <w:rPr>
          <w:rFonts w:ascii="Times New Roman" w:eastAsia="Calibri" w:hAnsi="Times New Roman" w:cs="Times New Roman"/>
          <w:bCs/>
          <w:sz w:val="24"/>
          <w:szCs w:val="24"/>
        </w:rPr>
        <w:t xml:space="preserve"> учебных </w:t>
      </w:r>
      <w:r w:rsidR="00A1124C">
        <w:rPr>
          <w:rFonts w:ascii="Times New Roman" w:eastAsia="Calibri" w:hAnsi="Times New Roman" w:cs="Times New Roman"/>
          <w:bCs/>
          <w:color w:val="000000"/>
          <w:sz w:val="24"/>
          <w:szCs w:val="24"/>
        </w:rPr>
        <w:t>недели</w:t>
      </w:r>
      <w:r w:rsidRPr="006C1A9A">
        <w:rPr>
          <w:rFonts w:ascii="Times New Roman" w:eastAsia="Calibri" w:hAnsi="Times New Roman" w:cs="Times New Roman"/>
          <w:bCs/>
          <w:color w:val="000000"/>
          <w:sz w:val="24"/>
          <w:szCs w:val="24"/>
        </w:rPr>
        <w:t>.</w:t>
      </w:r>
    </w:p>
    <w:p w:rsidR="00066321" w:rsidRPr="006C1A9A" w:rsidRDefault="00066321" w:rsidP="00066321">
      <w:pPr>
        <w:shd w:val="clear" w:color="auto" w:fill="FFFFFF"/>
        <w:spacing w:after="0" w:line="240" w:lineRule="auto"/>
        <w:ind w:firstLine="709"/>
        <w:jc w:val="both"/>
        <w:rPr>
          <w:rFonts w:ascii="Times New Roman" w:eastAsia="Calibri" w:hAnsi="Times New Roman" w:cs="Times New Roman"/>
          <w:bCs/>
          <w:color w:val="000000"/>
          <w:sz w:val="24"/>
          <w:szCs w:val="24"/>
        </w:rPr>
      </w:pPr>
      <w:r w:rsidRPr="006C1A9A">
        <w:rPr>
          <w:rFonts w:ascii="Times New Roman" w:eastAsia="Calibri" w:hAnsi="Times New Roman" w:cs="Times New Roman"/>
          <w:bCs/>
          <w:color w:val="000000"/>
          <w:sz w:val="24"/>
          <w:szCs w:val="24"/>
        </w:rPr>
        <w:t>На изучение предме</w:t>
      </w:r>
      <w:r w:rsidR="00841CA1">
        <w:rPr>
          <w:rFonts w:ascii="Times New Roman" w:eastAsia="Calibri" w:hAnsi="Times New Roman" w:cs="Times New Roman"/>
          <w:bCs/>
          <w:color w:val="000000"/>
          <w:sz w:val="24"/>
          <w:szCs w:val="24"/>
        </w:rPr>
        <w:t>та «Человек» в 6 классе отводится 0,5 час в неделю, 17</w:t>
      </w:r>
      <w:r w:rsidR="00841CA1">
        <w:rPr>
          <w:rFonts w:ascii="Times New Roman" w:eastAsia="Calibri" w:hAnsi="Times New Roman" w:cs="Times New Roman"/>
          <w:bCs/>
          <w:sz w:val="24"/>
          <w:szCs w:val="24"/>
        </w:rPr>
        <w:t xml:space="preserve"> часов</w:t>
      </w:r>
      <w:r w:rsidRPr="006C1A9A">
        <w:rPr>
          <w:rFonts w:ascii="Times New Roman" w:eastAsia="Calibri" w:hAnsi="Times New Roman" w:cs="Times New Roman"/>
          <w:bCs/>
          <w:sz w:val="24"/>
          <w:szCs w:val="24"/>
        </w:rPr>
        <w:t xml:space="preserve"> в год</w:t>
      </w:r>
      <w:r w:rsidRPr="006C1A9A">
        <w:rPr>
          <w:rFonts w:ascii="Times New Roman" w:eastAsia="Calibri" w:hAnsi="Times New Roman" w:cs="Times New Roman"/>
          <w:bCs/>
          <w:color w:val="000000"/>
          <w:sz w:val="24"/>
          <w:szCs w:val="24"/>
        </w:rPr>
        <w:t xml:space="preserve">. </w:t>
      </w:r>
    </w:p>
    <w:p w:rsidR="00A1124C" w:rsidRDefault="00A1124C" w:rsidP="00066321">
      <w:pPr>
        <w:jc w:val="center"/>
        <w:rPr>
          <w:rFonts w:ascii="Times New Roman" w:hAnsi="Times New Roman" w:cs="Times New Roman"/>
          <w:b/>
          <w:bCs/>
          <w:sz w:val="24"/>
          <w:szCs w:val="24"/>
        </w:rPr>
      </w:pPr>
    </w:p>
    <w:p w:rsidR="00066321" w:rsidRPr="006C1A9A" w:rsidRDefault="00066321" w:rsidP="00066321">
      <w:pPr>
        <w:jc w:val="center"/>
        <w:rPr>
          <w:rFonts w:ascii="Times New Roman" w:hAnsi="Times New Roman" w:cs="Times New Roman"/>
          <w:b/>
          <w:bCs/>
          <w:sz w:val="24"/>
          <w:szCs w:val="24"/>
        </w:rPr>
      </w:pPr>
      <w:r w:rsidRPr="006C1A9A">
        <w:rPr>
          <w:rFonts w:ascii="Times New Roman" w:hAnsi="Times New Roman" w:cs="Times New Roman"/>
          <w:b/>
          <w:bCs/>
          <w:sz w:val="24"/>
          <w:szCs w:val="24"/>
        </w:rPr>
        <w:t>Содержание рабочей программы</w:t>
      </w:r>
    </w:p>
    <w:p w:rsidR="00841CA1" w:rsidRPr="00841CA1" w:rsidRDefault="00841CA1" w:rsidP="00FA2A2E">
      <w:pPr>
        <w:suppressAutoHyphens/>
        <w:spacing w:after="0" w:line="360" w:lineRule="auto"/>
        <w:rPr>
          <w:rFonts w:ascii="Times New Roman" w:eastAsia="Times New Roman" w:hAnsi="Times New Roman" w:cs="Times New Roman"/>
          <w:b/>
          <w:i/>
          <w:sz w:val="24"/>
          <w:szCs w:val="24"/>
          <w:lang w:eastAsia="ar-SA"/>
        </w:rPr>
      </w:pPr>
      <w:r w:rsidRPr="00841CA1">
        <w:rPr>
          <w:rFonts w:ascii="Times New Roman" w:eastAsia="Times New Roman" w:hAnsi="Times New Roman" w:cs="Times New Roman"/>
          <w:b/>
          <w:i/>
          <w:sz w:val="24"/>
          <w:szCs w:val="24"/>
          <w:lang w:eastAsia="ar-SA"/>
        </w:rPr>
        <w:t>Представления о себе.</w:t>
      </w:r>
    </w:p>
    <w:p w:rsidR="00841CA1" w:rsidRPr="00841CA1" w:rsidRDefault="00841CA1" w:rsidP="00A1124C">
      <w:pPr>
        <w:suppressAutoHyphens/>
        <w:spacing w:after="0" w:line="240" w:lineRule="auto"/>
        <w:ind w:right="-185" w:firstLine="708"/>
        <w:jc w:val="both"/>
        <w:rPr>
          <w:rFonts w:ascii="Times New Roman" w:eastAsia="Arial Unicode MS" w:hAnsi="Times New Roman" w:cs="Times New Roman"/>
          <w:color w:val="00000A"/>
          <w:kern w:val="1"/>
          <w:sz w:val="24"/>
          <w:szCs w:val="24"/>
          <w:lang w:eastAsia="ar-SA"/>
        </w:rPr>
      </w:pPr>
      <w:r w:rsidRPr="00841CA1">
        <w:rPr>
          <w:rFonts w:ascii="Times New Roman" w:eastAsia="Arial Unicode MS" w:hAnsi="Times New Roman" w:cs="Times New Roman"/>
          <w:bCs/>
          <w:color w:val="00000A"/>
          <w:kern w:val="1"/>
          <w:sz w:val="24"/>
          <w:szCs w:val="24"/>
          <w:lang w:eastAsia="ar-SA"/>
        </w:rPr>
        <w:lastRenderedPageBreak/>
        <w:t xml:space="preserve">Идентификация себя как мальчика (девочки), юноши (девушки). Узнавание (различение) </w:t>
      </w:r>
      <w:r w:rsidRPr="00841CA1">
        <w:rPr>
          <w:rFonts w:ascii="Times New Roman" w:eastAsia="Arial Unicode MS" w:hAnsi="Times New Roman" w:cs="Times New Roman"/>
          <w:color w:val="00000A"/>
          <w:kern w:val="1"/>
          <w:sz w:val="24"/>
          <w:szCs w:val="24"/>
          <w:lang w:eastAsia="ar-SA"/>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841CA1">
        <w:rPr>
          <w:rFonts w:ascii="Times New Roman" w:eastAsia="Arial Unicode MS" w:hAnsi="Times New Roman" w:cs="Times New Roman"/>
          <w:bCs/>
          <w:color w:val="00000A"/>
          <w:kern w:val="1"/>
          <w:sz w:val="24"/>
          <w:szCs w:val="24"/>
          <w:lang w:eastAsia="ar-SA"/>
        </w:rPr>
        <w:t xml:space="preserve">Узнавание (различение) частей </w:t>
      </w:r>
      <w:r w:rsidRPr="00841CA1">
        <w:rPr>
          <w:rFonts w:ascii="Times New Roman" w:eastAsia="Arial Unicode MS" w:hAnsi="Times New Roman" w:cs="Times New Roman"/>
          <w:color w:val="00000A"/>
          <w:kern w:val="1"/>
          <w:sz w:val="24"/>
          <w:szCs w:val="24"/>
          <w:lang w:eastAsia="ar-SA"/>
        </w:rPr>
        <w:t xml:space="preserve">лица человека (глаза, брови, нос, лоб, рот (губы, язык, зубы). Знание назначения частей лица. </w:t>
      </w:r>
      <w:r w:rsidRPr="00841CA1">
        <w:rPr>
          <w:rFonts w:ascii="Times New Roman" w:eastAsia="Arial Unicode MS" w:hAnsi="Times New Roman" w:cs="Times New Roman"/>
          <w:bCs/>
          <w:color w:val="00000A"/>
          <w:kern w:val="1"/>
          <w:sz w:val="24"/>
          <w:szCs w:val="24"/>
          <w:lang w:eastAsia="ar-SA"/>
        </w:rPr>
        <w:t>Знание строения человека (скелет, мышцы, кожа). Узнавание (различение) внутренних органов</w:t>
      </w:r>
      <w:r w:rsidRPr="00841CA1">
        <w:rPr>
          <w:rFonts w:ascii="Times New Roman" w:eastAsia="Arial Unicode MS" w:hAnsi="Times New Roman" w:cs="Times New Roman"/>
          <w:color w:val="00000A"/>
          <w:kern w:val="1"/>
          <w:sz w:val="24"/>
          <w:szCs w:val="24"/>
          <w:lang w:eastAsia="ar-SA"/>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841CA1" w:rsidRPr="00841CA1" w:rsidRDefault="00841CA1" w:rsidP="00A1124C">
      <w:pPr>
        <w:suppressAutoHyphens/>
        <w:spacing w:after="0" w:line="240" w:lineRule="auto"/>
        <w:ind w:right="-185"/>
        <w:jc w:val="center"/>
        <w:rPr>
          <w:rFonts w:ascii="Times New Roman" w:eastAsia="Arial Unicode MS" w:hAnsi="Times New Roman" w:cs="Times New Roman"/>
          <w:b/>
          <w:bCs/>
          <w:color w:val="00000A"/>
          <w:kern w:val="1"/>
          <w:sz w:val="24"/>
          <w:szCs w:val="24"/>
          <w:lang w:eastAsia="ar-SA"/>
        </w:rPr>
      </w:pPr>
      <w:r w:rsidRPr="00841CA1">
        <w:rPr>
          <w:rFonts w:ascii="Times New Roman" w:eastAsia="Arial Unicode MS" w:hAnsi="Times New Roman" w:cs="Calibri"/>
          <w:b/>
          <w:bCs/>
          <w:i/>
          <w:color w:val="00000A"/>
          <w:kern w:val="1"/>
          <w:sz w:val="24"/>
          <w:szCs w:val="24"/>
          <w:lang w:eastAsia="ar-SA"/>
        </w:rPr>
        <w:t>Гигиена тела.</w:t>
      </w:r>
    </w:p>
    <w:p w:rsidR="00841CA1" w:rsidRPr="00841CA1" w:rsidRDefault="00841CA1" w:rsidP="00A1124C">
      <w:pPr>
        <w:widowControl w:val="0"/>
        <w:suppressAutoHyphens/>
        <w:spacing w:after="0" w:line="240" w:lineRule="auto"/>
        <w:ind w:left="57" w:firstLine="651"/>
        <w:jc w:val="both"/>
        <w:textAlignment w:val="baseline"/>
        <w:rPr>
          <w:rFonts w:ascii="Times New Roman" w:eastAsia="SimSun" w:hAnsi="Times New Roman" w:cs="Mangal"/>
          <w:bCs/>
          <w:kern w:val="1"/>
          <w:sz w:val="24"/>
          <w:szCs w:val="24"/>
          <w:lang w:eastAsia="hi-IN" w:bidi="hi-IN"/>
        </w:rPr>
      </w:pPr>
      <w:r w:rsidRPr="00841CA1">
        <w:rPr>
          <w:rFonts w:ascii="Times New Roman" w:eastAsia="SimSun" w:hAnsi="Times New Roman" w:cs="Mangal"/>
          <w:bCs/>
          <w:kern w:val="1"/>
          <w:sz w:val="24"/>
          <w:szCs w:val="24"/>
          <w:lang w:eastAsia="hi-IN" w:bidi="hi-IN"/>
        </w:rPr>
        <w:t>Р</w:t>
      </w:r>
      <w:r w:rsidRPr="00841CA1">
        <w:rPr>
          <w:rFonts w:ascii="Times New Roman" w:eastAsia="SimSun" w:hAnsi="Times New Roman" w:cs="Mangal"/>
          <w:kern w:val="1"/>
          <w:sz w:val="24"/>
          <w:szCs w:val="24"/>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841CA1">
        <w:rPr>
          <w:rFonts w:ascii="Times New Roman" w:eastAsia="SimSun" w:hAnsi="Times New Roman" w:cs="Mangal"/>
          <w:bCs/>
          <w:kern w:val="1"/>
          <w:sz w:val="24"/>
          <w:szCs w:val="24"/>
          <w:lang w:eastAsia="hi-IN" w:bidi="hi-IN"/>
        </w:rPr>
        <w:t>облюдение</w:t>
      </w:r>
      <w:r w:rsidRPr="00841CA1">
        <w:rPr>
          <w:rFonts w:ascii="Times New Roman" w:eastAsia="SimSun" w:hAnsi="Times New Roman" w:cs="Mangal"/>
          <w:kern w:val="1"/>
          <w:sz w:val="24"/>
          <w:szCs w:val="24"/>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841CA1">
        <w:rPr>
          <w:rFonts w:ascii="Times New Roman" w:eastAsia="SimSun" w:hAnsi="Times New Roman" w:cs="Mangal"/>
          <w:bCs/>
          <w:kern w:val="1"/>
          <w:sz w:val="24"/>
          <w:szCs w:val="24"/>
          <w:lang w:eastAsia="hi-IN" w:bidi="hi-IN"/>
        </w:rPr>
        <w:t xml:space="preserve"> </w:t>
      </w:r>
    </w:p>
    <w:p w:rsidR="00841CA1" w:rsidRPr="00841CA1" w:rsidRDefault="00841CA1" w:rsidP="00A1124C">
      <w:pPr>
        <w:widowControl w:val="0"/>
        <w:suppressAutoHyphens/>
        <w:spacing w:after="0" w:line="240" w:lineRule="auto"/>
        <w:ind w:left="57" w:firstLine="651"/>
        <w:jc w:val="both"/>
        <w:textAlignment w:val="baseline"/>
        <w:rPr>
          <w:rFonts w:ascii="Times New Roman" w:eastAsia="SimSun" w:hAnsi="Times New Roman" w:cs="Times New Roman"/>
          <w:kern w:val="1"/>
          <w:sz w:val="24"/>
          <w:szCs w:val="24"/>
          <w:lang w:eastAsia="hi-IN" w:bidi="hi-IN"/>
        </w:rPr>
      </w:pPr>
      <w:r w:rsidRPr="00841CA1">
        <w:rPr>
          <w:rFonts w:ascii="Times New Roman" w:eastAsia="SimSun" w:hAnsi="Times New Roman" w:cs="Mangal"/>
          <w:kern w:val="1"/>
          <w:sz w:val="24"/>
          <w:szCs w:val="24"/>
          <w:lang w:eastAsia="hi-IN" w:bidi="hi-I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841CA1">
        <w:rPr>
          <w:rFonts w:ascii="Times New Roman" w:eastAsia="SimSun" w:hAnsi="Times New Roman" w:cs="Mangal"/>
          <w:bCs/>
          <w:kern w:val="1"/>
          <w:sz w:val="24"/>
          <w:szCs w:val="24"/>
          <w:lang w:eastAsia="hi-IN" w:bidi="hi-IN"/>
        </w:rPr>
        <w:t xml:space="preserve"> </w:t>
      </w:r>
      <w:r w:rsidRPr="00841CA1">
        <w:rPr>
          <w:rFonts w:ascii="Times New Roman" w:eastAsia="SimSun" w:hAnsi="Times New Roman" w:cs="Mangal"/>
          <w:kern w:val="1"/>
          <w:sz w:val="24"/>
          <w:szCs w:val="24"/>
          <w:lang w:eastAsia="hi-IN" w:bidi="hi-IN"/>
        </w:rPr>
        <w:t xml:space="preserve">Вытирание лица. Соблюдение последовательности действий при мытье и вытирании лица: </w:t>
      </w:r>
      <w:r w:rsidRPr="00841CA1">
        <w:rPr>
          <w:rFonts w:ascii="Times New Roman" w:eastAsia="SimSun" w:hAnsi="Times New Roman" w:cs="Times New Roman"/>
          <w:color w:val="000000"/>
          <w:kern w:val="1"/>
          <w:sz w:val="24"/>
          <w:szCs w:val="24"/>
          <w:lang w:eastAsia="hi-IN" w:bidi="hi-IN"/>
        </w:rPr>
        <w:t>открывание крана</w:t>
      </w:r>
      <w:r w:rsidRPr="00841CA1">
        <w:rPr>
          <w:rFonts w:ascii="Times New Roman" w:eastAsia="SimSun" w:hAnsi="Times New Roman" w:cs="Times New Roman"/>
          <w:kern w:val="1"/>
          <w:sz w:val="24"/>
          <w:szCs w:val="24"/>
          <w:lang w:eastAsia="hi-IN" w:bidi="hi-IN"/>
        </w:rPr>
        <w:t xml:space="preserve">, </w:t>
      </w:r>
      <w:r w:rsidRPr="00841CA1">
        <w:rPr>
          <w:rFonts w:ascii="Times New Roman" w:eastAsia="SimSun" w:hAnsi="Times New Roman" w:cs="Times New Roman"/>
          <w:color w:val="000000"/>
          <w:kern w:val="1"/>
          <w:sz w:val="24"/>
          <w:szCs w:val="24"/>
          <w:lang w:eastAsia="hi-IN" w:bidi="hi-IN"/>
        </w:rPr>
        <w:t>регулирование напора струи и температуры воды</w:t>
      </w:r>
      <w:r w:rsidRPr="00841CA1">
        <w:rPr>
          <w:rFonts w:ascii="Times New Roman" w:eastAsia="SimSun" w:hAnsi="Times New Roman" w:cs="Times New Roman"/>
          <w:kern w:val="1"/>
          <w:sz w:val="24"/>
          <w:szCs w:val="24"/>
          <w:lang w:eastAsia="hi-IN" w:bidi="hi-IN"/>
        </w:rPr>
        <w:t xml:space="preserve">, </w:t>
      </w:r>
      <w:r w:rsidRPr="00841CA1">
        <w:rPr>
          <w:rFonts w:ascii="Times New Roman" w:eastAsia="SimSun" w:hAnsi="Times New Roman" w:cs="Times New Roman"/>
          <w:color w:val="000000"/>
          <w:kern w:val="1"/>
          <w:sz w:val="24"/>
          <w:szCs w:val="24"/>
          <w:lang w:eastAsia="hi-IN" w:bidi="hi-IN"/>
        </w:rPr>
        <w:t xml:space="preserve">набирание воды в руки, </w:t>
      </w:r>
      <w:r w:rsidRPr="00841CA1">
        <w:rPr>
          <w:rFonts w:ascii="Times New Roman" w:eastAsia="SimSun" w:hAnsi="Times New Roman" w:cs="Times New Roman"/>
          <w:kern w:val="1"/>
          <w:sz w:val="24"/>
          <w:szCs w:val="24"/>
          <w:lang w:eastAsia="hi-IN" w:bidi="hi-IN"/>
        </w:rPr>
        <w:t xml:space="preserve">выливание воды на лицо, протирание лица, закрывание крана, вытирание лица. </w:t>
      </w:r>
    </w:p>
    <w:p w:rsidR="00841CA1" w:rsidRPr="00841CA1" w:rsidRDefault="00841CA1" w:rsidP="00A1124C">
      <w:pPr>
        <w:widowControl w:val="0"/>
        <w:suppressAutoHyphens/>
        <w:spacing w:after="0" w:line="240" w:lineRule="auto"/>
        <w:ind w:left="57" w:firstLine="651"/>
        <w:jc w:val="both"/>
        <w:textAlignment w:val="baseline"/>
        <w:rPr>
          <w:rFonts w:ascii="Times New Roman" w:eastAsia="SimSun" w:hAnsi="Times New Roman" w:cs="Mangal"/>
          <w:kern w:val="1"/>
          <w:sz w:val="24"/>
          <w:szCs w:val="24"/>
          <w:lang w:eastAsia="hi-IN" w:bidi="hi-IN"/>
        </w:rPr>
      </w:pPr>
      <w:r w:rsidRPr="00841CA1">
        <w:rPr>
          <w:rFonts w:ascii="Times New Roman" w:eastAsia="SimSun" w:hAnsi="Times New Roman" w:cs="Mangal"/>
          <w:bCs/>
          <w:kern w:val="1"/>
          <w:sz w:val="24"/>
          <w:szCs w:val="24"/>
          <w:lang w:eastAsia="hi-IN" w:bidi="hi-IN"/>
        </w:rPr>
        <w:t>Ч</w:t>
      </w:r>
      <w:r w:rsidRPr="00841CA1">
        <w:rPr>
          <w:rFonts w:ascii="Times New Roman" w:eastAsia="SimSun" w:hAnsi="Times New Roman" w:cs="Mangal"/>
          <w:kern w:val="1"/>
          <w:sz w:val="24"/>
          <w:szCs w:val="24"/>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841CA1">
        <w:rPr>
          <w:rFonts w:ascii="Times New Roman" w:eastAsia="SimSun" w:hAnsi="Times New Roman" w:cs="Times New Roman"/>
          <w:color w:val="000000"/>
          <w:kern w:val="1"/>
          <w:sz w:val="24"/>
          <w:szCs w:val="24"/>
          <w:lang w:eastAsia="hi-IN" w:bidi="hi-IN"/>
        </w:rPr>
        <w:t>открывание тюбика с зубной пастой, намачивание</w:t>
      </w:r>
      <w:r w:rsidRPr="00841CA1">
        <w:rPr>
          <w:rFonts w:ascii="Times New Roman" w:eastAsia="SimSun" w:hAnsi="Times New Roman" w:cs="Times New Roman"/>
          <w:kern w:val="1"/>
          <w:sz w:val="24"/>
          <w:szCs w:val="24"/>
          <w:lang w:eastAsia="hi-IN" w:bidi="hi-IN"/>
        </w:rPr>
        <w:t xml:space="preserve">  щетки, выдавливание зубной пасты на зубную щетку, чистка зубов</w:t>
      </w:r>
      <w:r w:rsidRPr="00841CA1">
        <w:rPr>
          <w:rFonts w:ascii="Times New Roman" w:eastAsia="SimSun" w:hAnsi="Times New Roman" w:cs="Times New Roman"/>
          <w:color w:val="000000"/>
          <w:kern w:val="1"/>
          <w:sz w:val="24"/>
          <w:szCs w:val="24"/>
          <w:lang w:eastAsia="hi-IN" w:bidi="hi-IN"/>
        </w:rPr>
        <w:t xml:space="preserve">, </w:t>
      </w:r>
      <w:r w:rsidRPr="00841CA1">
        <w:rPr>
          <w:rFonts w:ascii="Times New Roman" w:eastAsia="SimSun" w:hAnsi="Times New Roman" w:cs="Times New Roman"/>
          <w:kern w:val="1"/>
          <w:sz w:val="24"/>
          <w:szCs w:val="24"/>
          <w:lang w:eastAsia="hi-IN" w:bidi="hi-IN"/>
        </w:rPr>
        <w:t>полоскание рта, мытье щетки, закрывание тюбика с зубной пастой.</w:t>
      </w:r>
      <w:r w:rsidRPr="00841CA1">
        <w:rPr>
          <w:rFonts w:ascii="Times New Roman" w:eastAsia="SimSun" w:hAnsi="Times New Roman" w:cs="Mangal"/>
          <w:kern w:val="1"/>
          <w:sz w:val="24"/>
          <w:szCs w:val="24"/>
          <w:lang w:eastAsia="hi-IN" w:bidi="hi-IN"/>
        </w:rPr>
        <w:t xml:space="preserve"> </w:t>
      </w:r>
    </w:p>
    <w:p w:rsidR="00841CA1" w:rsidRPr="00841CA1" w:rsidRDefault="00841CA1" w:rsidP="00A1124C">
      <w:pPr>
        <w:widowControl w:val="0"/>
        <w:suppressAutoHyphens/>
        <w:spacing w:after="0" w:line="240" w:lineRule="auto"/>
        <w:ind w:left="57" w:firstLine="651"/>
        <w:jc w:val="both"/>
        <w:textAlignment w:val="baseline"/>
        <w:rPr>
          <w:rFonts w:ascii="Times New Roman" w:eastAsia="SimSun" w:hAnsi="Times New Roman" w:cs="Mangal"/>
          <w:kern w:val="1"/>
          <w:sz w:val="24"/>
          <w:szCs w:val="24"/>
          <w:lang w:eastAsia="hi-IN" w:bidi="hi-IN"/>
        </w:rPr>
      </w:pPr>
      <w:r w:rsidRPr="00841CA1">
        <w:rPr>
          <w:rFonts w:ascii="Times New Roman" w:eastAsia="SimSun" w:hAnsi="Times New Roman" w:cs="Mangal"/>
          <w:kern w:val="1"/>
          <w:sz w:val="24"/>
          <w:szCs w:val="24"/>
          <w:lang w:eastAsia="hi-IN" w:bidi="hi-IN"/>
        </w:rPr>
        <w:t xml:space="preserve">Очищение носового хода. </w:t>
      </w:r>
      <w:r w:rsidRPr="00841CA1">
        <w:rPr>
          <w:rFonts w:ascii="Times New Roman" w:eastAsia="SimSun" w:hAnsi="Times New Roman" w:cs="Mangal"/>
          <w:bCs/>
          <w:kern w:val="1"/>
          <w:sz w:val="24"/>
          <w:szCs w:val="24"/>
          <w:lang w:eastAsia="hi-IN" w:bidi="hi-IN"/>
        </w:rPr>
        <w:t>Нанесение косметического средства на лицо. Соблюдение последовательности действий при б</w:t>
      </w:r>
      <w:r w:rsidRPr="00841CA1">
        <w:rPr>
          <w:rFonts w:ascii="Times New Roman" w:eastAsia="SimSun" w:hAnsi="Times New Roman" w:cs="Mangal"/>
          <w:kern w:val="1"/>
          <w:sz w:val="24"/>
          <w:szCs w:val="24"/>
          <w:lang w:eastAsia="hi-IN" w:bidi="hi-IN"/>
        </w:rPr>
        <w:t xml:space="preserve">ритье электробритвой, безопасным станком. </w:t>
      </w:r>
    </w:p>
    <w:p w:rsidR="00841CA1" w:rsidRPr="00841CA1" w:rsidRDefault="00841CA1" w:rsidP="00A1124C">
      <w:pPr>
        <w:widowControl w:val="0"/>
        <w:suppressAutoHyphens/>
        <w:spacing w:after="0" w:line="240" w:lineRule="auto"/>
        <w:ind w:left="57" w:firstLine="651"/>
        <w:jc w:val="both"/>
        <w:textAlignment w:val="baseline"/>
        <w:rPr>
          <w:rFonts w:ascii="Times New Roman" w:eastAsia="SimSun" w:hAnsi="Times New Roman" w:cs="Times New Roman"/>
          <w:kern w:val="1"/>
          <w:sz w:val="24"/>
          <w:szCs w:val="24"/>
          <w:lang w:eastAsia="hi-IN" w:bidi="hi-IN"/>
        </w:rPr>
      </w:pPr>
      <w:r w:rsidRPr="00841CA1">
        <w:rPr>
          <w:rFonts w:ascii="Times New Roman" w:eastAsia="SimSun" w:hAnsi="Times New Roman" w:cs="Mangal"/>
          <w:bCs/>
          <w:kern w:val="1"/>
          <w:sz w:val="24"/>
          <w:szCs w:val="24"/>
          <w:lang w:eastAsia="hi-IN" w:bidi="hi-IN"/>
        </w:rPr>
        <w:t>Р</w:t>
      </w:r>
      <w:r w:rsidRPr="00841CA1">
        <w:rPr>
          <w:rFonts w:ascii="Times New Roman" w:eastAsia="SimSun" w:hAnsi="Times New Roman" w:cs="Mangal"/>
          <w:kern w:val="1"/>
          <w:sz w:val="24"/>
          <w:szCs w:val="24"/>
          <w:lang w:eastAsia="hi-IN" w:bidi="hi-IN"/>
        </w:rPr>
        <w:t xml:space="preserve">асчесывание волос. Соблюдение последовательности действий при мытье и вытирании волос: </w:t>
      </w:r>
      <w:r w:rsidRPr="00841CA1">
        <w:rPr>
          <w:rFonts w:ascii="Times New Roman" w:eastAsia="SimSun" w:hAnsi="Times New Roman" w:cs="Times New Roman"/>
          <w:kern w:val="1"/>
          <w:sz w:val="24"/>
          <w:szCs w:val="24"/>
          <w:lang w:eastAsia="hi-IN" w:bidi="hi-IN"/>
        </w:rPr>
        <w:t>намачивание волос, намыливание волос, смывание шампуня с волос, вытирание волос.</w:t>
      </w:r>
      <w:r w:rsidRPr="00841CA1">
        <w:rPr>
          <w:rFonts w:ascii="Arial" w:eastAsia="SimSun" w:hAnsi="Arial" w:cs="Mangal"/>
          <w:kern w:val="1"/>
          <w:sz w:val="24"/>
          <w:szCs w:val="24"/>
          <w:lang w:eastAsia="hi-IN" w:bidi="hi-IN"/>
        </w:rPr>
        <w:t xml:space="preserve"> </w:t>
      </w:r>
      <w:r w:rsidRPr="00841CA1">
        <w:rPr>
          <w:rFonts w:ascii="Times New Roman" w:eastAsia="SimSun" w:hAnsi="Times New Roman" w:cs="Mangal"/>
          <w:bCs/>
          <w:kern w:val="1"/>
          <w:sz w:val="24"/>
          <w:szCs w:val="24"/>
          <w:lang w:eastAsia="hi-IN" w:bidi="hi-IN"/>
        </w:rPr>
        <w:t>С</w:t>
      </w:r>
      <w:r w:rsidRPr="00841CA1">
        <w:rPr>
          <w:rFonts w:ascii="Times New Roman" w:eastAsia="SimSun" w:hAnsi="Times New Roman" w:cs="Mangal"/>
          <w:kern w:val="1"/>
          <w:sz w:val="24"/>
          <w:szCs w:val="24"/>
          <w:lang w:eastAsia="hi-IN" w:bidi="hi-IN"/>
        </w:rPr>
        <w:t xml:space="preserve">облюдение последовательности  действий при сушке волос феном: </w:t>
      </w:r>
      <w:r w:rsidRPr="00841CA1">
        <w:rPr>
          <w:rFonts w:ascii="Times New Roman" w:eastAsia="SimSun" w:hAnsi="Times New Roman" w:cs="Times New Roman"/>
          <w:kern w:val="1"/>
          <w:sz w:val="24"/>
          <w:szCs w:val="24"/>
          <w:lang w:eastAsia="hi-IN" w:bidi="hi-IN"/>
        </w:rPr>
        <w:t>включение фена (розетка, переключатель), направление струи воздуха на разные участки головы, выключение фена, расчесывание волос.</w:t>
      </w:r>
    </w:p>
    <w:p w:rsidR="00841CA1" w:rsidRPr="00841CA1" w:rsidRDefault="00841CA1" w:rsidP="00A1124C">
      <w:pPr>
        <w:widowControl w:val="0"/>
        <w:suppressAutoHyphens/>
        <w:spacing w:after="0" w:line="240" w:lineRule="auto"/>
        <w:ind w:firstLine="708"/>
        <w:jc w:val="both"/>
        <w:textAlignment w:val="baseline"/>
        <w:rPr>
          <w:rFonts w:ascii="Times New Roman" w:eastAsia="SimSun" w:hAnsi="Times New Roman" w:cs="Mangal"/>
          <w:kern w:val="1"/>
          <w:sz w:val="24"/>
          <w:szCs w:val="24"/>
          <w:lang w:eastAsia="hi-IN" w:bidi="hi-IN"/>
        </w:rPr>
      </w:pPr>
      <w:r w:rsidRPr="00841CA1">
        <w:rPr>
          <w:rFonts w:ascii="Times New Roman" w:eastAsia="SimSun" w:hAnsi="Times New Roman" w:cs="Mangal"/>
          <w:bCs/>
          <w:kern w:val="1"/>
          <w:sz w:val="24"/>
          <w:szCs w:val="24"/>
          <w:lang w:eastAsia="hi-IN" w:bidi="hi-IN"/>
        </w:rPr>
        <w:t>М</w:t>
      </w:r>
      <w:r w:rsidRPr="00841CA1">
        <w:rPr>
          <w:rFonts w:ascii="Times New Roman" w:eastAsia="SimSun" w:hAnsi="Times New Roman" w:cs="Mangal"/>
          <w:kern w:val="1"/>
          <w:sz w:val="24"/>
          <w:szCs w:val="24"/>
          <w:lang w:eastAsia="hi-IN" w:bidi="hi-IN"/>
        </w:rPr>
        <w:t>ытье ушей. Чистка ушей.</w:t>
      </w:r>
      <w:r w:rsidRPr="00841CA1">
        <w:rPr>
          <w:rFonts w:ascii="Times New Roman" w:eastAsia="SimSun" w:hAnsi="Times New Roman" w:cs="Mangal"/>
          <w:bCs/>
          <w:kern w:val="1"/>
          <w:sz w:val="24"/>
          <w:szCs w:val="24"/>
          <w:lang w:eastAsia="hi-IN" w:bidi="hi-IN"/>
        </w:rPr>
        <w:t xml:space="preserve"> </w:t>
      </w:r>
      <w:r w:rsidRPr="00841CA1">
        <w:rPr>
          <w:rFonts w:ascii="Times New Roman" w:eastAsia="SimSun" w:hAnsi="Times New Roman" w:cs="Mangal"/>
          <w:kern w:val="1"/>
          <w:sz w:val="24"/>
          <w:szCs w:val="24"/>
          <w:lang w:eastAsia="hi-IN" w:bidi="hi-IN"/>
        </w:rPr>
        <w:t>Вытирание ног.</w:t>
      </w:r>
      <w:r w:rsidRPr="00841CA1">
        <w:rPr>
          <w:rFonts w:ascii="Times New Roman" w:eastAsia="SimSun" w:hAnsi="Times New Roman" w:cs="Mangal"/>
          <w:bCs/>
          <w:kern w:val="1"/>
          <w:sz w:val="24"/>
          <w:szCs w:val="24"/>
          <w:lang w:eastAsia="hi-IN" w:bidi="hi-IN"/>
        </w:rPr>
        <w:t xml:space="preserve"> </w:t>
      </w:r>
      <w:r w:rsidRPr="00841CA1">
        <w:rPr>
          <w:rFonts w:ascii="Times New Roman" w:eastAsia="SimSun" w:hAnsi="Times New Roman" w:cs="Mangal"/>
          <w:kern w:val="1"/>
          <w:sz w:val="24"/>
          <w:szCs w:val="24"/>
          <w:lang w:eastAsia="hi-IN" w:bidi="hi-IN"/>
        </w:rPr>
        <w:t xml:space="preserve">Соблюдение последовательности действий при мытье и вытирании ног: </w:t>
      </w:r>
      <w:r w:rsidRPr="00841CA1">
        <w:rPr>
          <w:rFonts w:ascii="Times New Roman" w:eastAsia="SimSun" w:hAnsi="Times New Roman" w:cs="Times New Roman"/>
          <w:color w:val="000000"/>
          <w:kern w:val="1"/>
          <w:sz w:val="24"/>
          <w:szCs w:val="24"/>
          <w:lang w:eastAsia="hi-IN" w:bidi="hi-IN"/>
        </w:rPr>
        <w:t xml:space="preserve">намачивание ног, </w:t>
      </w:r>
      <w:r w:rsidRPr="00841CA1">
        <w:rPr>
          <w:rFonts w:ascii="Times New Roman" w:eastAsia="SimSun" w:hAnsi="Times New Roman" w:cs="Times New Roman"/>
          <w:kern w:val="1"/>
          <w:sz w:val="24"/>
          <w:szCs w:val="24"/>
          <w:lang w:eastAsia="hi-IN" w:bidi="hi-IN"/>
        </w:rPr>
        <w:t>намыливание ног, смывание мыла, вытирание ног</w:t>
      </w:r>
      <w:r w:rsidRPr="00841CA1">
        <w:rPr>
          <w:rFonts w:ascii="Times New Roman" w:eastAsia="SimSun" w:hAnsi="Times New Roman" w:cs="Mangal"/>
          <w:kern w:val="1"/>
          <w:sz w:val="24"/>
          <w:szCs w:val="24"/>
          <w:lang w:eastAsia="hi-IN" w:bidi="hi-IN"/>
        </w:rPr>
        <w:t xml:space="preserve">. </w:t>
      </w:r>
    </w:p>
    <w:p w:rsidR="00841CA1" w:rsidRPr="00841CA1" w:rsidRDefault="00841CA1" w:rsidP="00A1124C">
      <w:pPr>
        <w:widowControl w:val="0"/>
        <w:suppressAutoHyphens/>
        <w:spacing w:after="0" w:line="240" w:lineRule="auto"/>
        <w:ind w:firstLine="708"/>
        <w:jc w:val="both"/>
        <w:textAlignment w:val="baseline"/>
        <w:rPr>
          <w:rFonts w:ascii="Arial" w:eastAsia="SimSun" w:hAnsi="Arial" w:cs="Mangal"/>
          <w:kern w:val="1"/>
          <w:sz w:val="24"/>
          <w:szCs w:val="24"/>
          <w:lang w:eastAsia="hi-IN" w:bidi="hi-IN"/>
        </w:rPr>
      </w:pPr>
      <w:r w:rsidRPr="00841CA1">
        <w:rPr>
          <w:rFonts w:ascii="Times New Roman" w:eastAsia="SimSun" w:hAnsi="Times New Roman" w:cs="Mangal"/>
          <w:kern w:val="1"/>
          <w:sz w:val="24"/>
          <w:szCs w:val="24"/>
          <w:lang w:eastAsia="hi-IN" w:bidi="hi-IN"/>
        </w:rPr>
        <w:t xml:space="preserve">Соблюдение последовательности действий при мытье и вытирании тела: </w:t>
      </w:r>
      <w:r w:rsidRPr="00841CA1">
        <w:rPr>
          <w:rFonts w:ascii="Times New Roman" w:eastAsia="SimSun" w:hAnsi="Times New Roman" w:cs="Times New Roman"/>
          <w:kern w:val="1"/>
          <w:sz w:val="24"/>
          <w:szCs w:val="24"/>
          <w:lang w:eastAsia="hi-IN" w:bidi="hi-IN"/>
        </w:rPr>
        <w:t>ополаскивание тела водой, намыливание частей тела, смывание мыла, вытирание тела.</w:t>
      </w:r>
      <w:r w:rsidRPr="00841CA1">
        <w:rPr>
          <w:rFonts w:ascii="Times New Roman" w:eastAsia="SimSun" w:hAnsi="Times New Roman" w:cs="Mangal"/>
          <w:kern w:val="1"/>
          <w:sz w:val="24"/>
          <w:szCs w:val="24"/>
          <w:lang w:eastAsia="hi-IN" w:bidi="hi-IN"/>
        </w:rPr>
        <w:t xml:space="preserve"> Гигиена </w:t>
      </w:r>
      <w:r w:rsidRPr="00841CA1">
        <w:rPr>
          <w:rFonts w:ascii="Times New Roman" w:eastAsia="SimSun" w:hAnsi="Times New Roman" w:cs="Mangal"/>
          <w:bCs/>
          <w:kern w:val="1"/>
          <w:sz w:val="24"/>
          <w:szCs w:val="24"/>
          <w:lang w:eastAsia="hi-IN" w:bidi="hi-IN"/>
        </w:rPr>
        <w:t xml:space="preserve"> интимной зоны.</w:t>
      </w:r>
      <w:r w:rsidRPr="00841CA1">
        <w:rPr>
          <w:rFonts w:ascii="Times New Roman" w:eastAsia="SimSun" w:hAnsi="Times New Roman" w:cs="Mangal"/>
          <w:kern w:val="1"/>
          <w:sz w:val="24"/>
          <w:szCs w:val="24"/>
          <w:lang w:eastAsia="hi-IN" w:bidi="hi-I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841CA1" w:rsidRPr="00841CA1" w:rsidRDefault="00841CA1" w:rsidP="00A1124C">
      <w:pPr>
        <w:suppressAutoHyphens/>
        <w:spacing w:after="0" w:line="240" w:lineRule="auto"/>
        <w:jc w:val="center"/>
        <w:rPr>
          <w:rFonts w:ascii="Times New Roman" w:eastAsia="Times New Roman" w:hAnsi="Times New Roman" w:cs="Times New Roman"/>
          <w:b/>
          <w:bCs/>
          <w:i/>
          <w:sz w:val="24"/>
          <w:szCs w:val="24"/>
          <w:lang w:eastAsia="ar-SA"/>
        </w:rPr>
      </w:pPr>
    </w:p>
    <w:p w:rsidR="00841CA1" w:rsidRPr="00841CA1" w:rsidRDefault="00841CA1" w:rsidP="00FA2A2E">
      <w:pPr>
        <w:suppressAutoHyphens/>
        <w:spacing w:after="0" w:line="240" w:lineRule="auto"/>
        <w:rPr>
          <w:rFonts w:ascii="Times New Roman" w:eastAsia="Times New Roman" w:hAnsi="Times New Roman" w:cs="Times New Roman"/>
          <w:b/>
          <w:bCs/>
          <w:i/>
          <w:sz w:val="24"/>
          <w:szCs w:val="24"/>
          <w:lang w:eastAsia="ar-SA"/>
        </w:rPr>
      </w:pPr>
      <w:r w:rsidRPr="00841CA1">
        <w:rPr>
          <w:rFonts w:ascii="Times New Roman" w:eastAsia="Times New Roman" w:hAnsi="Times New Roman" w:cs="Times New Roman"/>
          <w:b/>
          <w:bCs/>
          <w:i/>
          <w:sz w:val="24"/>
          <w:szCs w:val="24"/>
          <w:lang w:eastAsia="ar-SA"/>
        </w:rPr>
        <w:t>Обращение с одеждой и обувью.</w:t>
      </w:r>
    </w:p>
    <w:p w:rsidR="00841CA1" w:rsidRPr="00841CA1" w:rsidRDefault="00841CA1" w:rsidP="00A1124C">
      <w:pPr>
        <w:suppressAutoHyphens/>
        <w:spacing w:after="0" w:line="240" w:lineRule="auto"/>
        <w:ind w:firstLine="708"/>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841CA1" w:rsidRPr="00841CA1" w:rsidRDefault="00841CA1" w:rsidP="00A1124C">
      <w:pPr>
        <w:suppressAutoHyphens/>
        <w:spacing w:after="200" w:line="240" w:lineRule="auto"/>
        <w:ind w:firstLine="708"/>
        <w:jc w:val="both"/>
        <w:rPr>
          <w:rFonts w:ascii="Times New Roman" w:eastAsia="Arial Unicode MS" w:hAnsi="Times New Roman" w:cs="Times New Roman"/>
          <w:color w:val="00000A"/>
          <w:kern w:val="1"/>
          <w:sz w:val="24"/>
          <w:szCs w:val="24"/>
          <w:lang w:eastAsia="ar-SA"/>
        </w:rPr>
      </w:pPr>
      <w:r w:rsidRPr="00841CA1">
        <w:rPr>
          <w:rFonts w:ascii="Times New Roman" w:eastAsia="Arial Unicode MS" w:hAnsi="Times New Roman" w:cs="Times New Roman"/>
          <w:color w:val="00000A"/>
          <w:kern w:val="1"/>
          <w:sz w:val="24"/>
          <w:szCs w:val="24"/>
          <w:lang w:eastAsia="ar-SA"/>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w:t>
      </w:r>
      <w:r w:rsidRPr="00841CA1">
        <w:rPr>
          <w:rFonts w:ascii="Times New Roman" w:eastAsia="Arial Unicode MS" w:hAnsi="Times New Roman" w:cs="Times New Roman"/>
          <w:color w:val="00000A"/>
          <w:kern w:val="1"/>
          <w:sz w:val="24"/>
          <w:szCs w:val="24"/>
          <w:lang w:eastAsia="ar-SA"/>
        </w:rPr>
        <w:lastRenderedPageBreak/>
        <w:t>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841CA1" w:rsidRPr="00841CA1" w:rsidRDefault="00841CA1" w:rsidP="00FA2A2E">
      <w:pPr>
        <w:suppressAutoHyphens/>
        <w:spacing w:after="200" w:line="240" w:lineRule="auto"/>
        <w:rPr>
          <w:rFonts w:ascii="Times New Roman" w:eastAsia="Arial Unicode MS" w:hAnsi="Times New Roman" w:cs="Calibri"/>
          <w:b/>
          <w:i/>
          <w:color w:val="00000A"/>
          <w:kern w:val="1"/>
          <w:sz w:val="24"/>
          <w:szCs w:val="24"/>
          <w:lang w:eastAsia="ar-SA"/>
        </w:rPr>
      </w:pPr>
      <w:r w:rsidRPr="00841CA1">
        <w:rPr>
          <w:rFonts w:ascii="Times New Roman" w:eastAsia="Arial Unicode MS" w:hAnsi="Times New Roman" w:cs="Calibri"/>
          <w:b/>
          <w:i/>
          <w:color w:val="00000A"/>
          <w:kern w:val="1"/>
          <w:sz w:val="24"/>
          <w:szCs w:val="24"/>
          <w:lang w:eastAsia="ar-SA"/>
        </w:rPr>
        <w:t>Туалет.</w:t>
      </w:r>
    </w:p>
    <w:p w:rsidR="00841CA1" w:rsidRPr="00841CA1" w:rsidRDefault="00841CA1" w:rsidP="00A1124C">
      <w:pPr>
        <w:suppressAutoHyphens/>
        <w:spacing w:after="200" w:line="240" w:lineRule="auto"/>
        <w:ind w:hanging="900"/>
        <w:jc w:val="both"/>
        <w:rPr>
          <w:rFonts w:ascii="Times New Roman" w:eastAsia="Arial Unicode MS" w:hAnsi="Times New Roman" w:cs="Times New Roman"/>
          <w:color w:val="00000A"/>
          <w:kern w:val="1"/>
          <w:sz w:val="24"/>
          <w:szCs w:val="24"/>
          <w:lang w:eastAsia="ar-SA"/>
        </w:rPr>
      </w:pPr>
      <w:r w:rsidRPr="00841CA1">
        <w:rPr>
          <w:rFonts w:ascii="Times New Roman" w:eastAsia="Arial Unicode MS" w:hAnsi="Times New Roman" w:cs="Times New Roman"/>
          <w:color w:val="00000A"/>
          <w:kern w:val="1"/>
          <w:sz w:val="24"/>
          <w:szCs w:val="24"/>
          <w:lang w:eastAsia="ar-SA"/>
        </w:rPr>
        <w:t xml:space="preserve">             </w:t>
      </w:r>
      <w:r w:rsidRPr="00841CA1">
        <w:rPr>
          <w:rFonts w:ascii="Times New Roman" w:eastAsia="Arial Unicode MS" w:hAnsi="Times New Roman" w:cs="Times New Roman"/>
          <w:color w:val="00000A"/>
          <w:kern w:val="1"/>
          <w:sz w:val="24"/>
          <w:szCs w:val="24"/>
          <w:lang w:eastAsia="ar-SA"/>
        </w:rPr>
        <w:tab/>
      </w:r>
      <w:r w:rsidR="007F031F">
        <w:rPr>
          <w:rFonts w:ascii="Times New Roman" w:eastAsia="Arial Unicode MS" w:hAnsi="Times New Roman" w:cs="Times New Roman"/>
          <w:color w:val="00000A"/>
          <w:kern w:val="1"/>
          <w:sz w:val="24"/>
          <w:szCs w:val="24"/>
          <w:lang w:eastAsia="ar-SA"/>
        </w:rPr>
        <w:tab/>
      </w:r>
      <w:r w:rsidRPr="00841CA1">
        <w:rPr>
          <w:rFonts w:ascii="Times New Roman" w:eastAsia="Arial Unicode MS" w:hAnsi="Times New Roman" w:cs="Times New Roman"/>
          <w:color w:val="00000A"/>
          <w:kern w:val="1"/>
          <w:sz w:val="24"/>
          <w:szCs w:val="24"/>
          <w:lang w:eastAsia="ar-SA"/>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841CA1" w:rsidRPr="00841CA1" w:rsidRDefault="00FA2A2E" w:rsidP="00FA2A2E">
      <w:pPr>
        <w:suppressAutoHyphens/>
        <w:spacing w:after="200" w:line="240" w:lineRule="auto"/>
        <w:ind w:hanging="900"/>
        <w:rPr>
          <w:rFonts w:ascii="Times New Roman" w:eastAsia="Arial Unicode MS" w:hAnsi="Times New Roman" w:cs="Times New Roman"/>
          <w:color w:val="00000A"/>
          <w:kern w:val="1"/>
          <w:sz w:val="24"/>
          <w:szCs w:val="24"/>
          <w:lang w:eastAsia="ar-SA"/>
        </w:rPr>
      </w:pPr>
      <w:r>
        <w:rPr>
          <w:rFonts w:ascii="Times New Roman" w:eastAsia="Arial Unicode MS" w:hAnsi="Times New Roman" w:cs="Calibri"/>
          <w:b/>
          <w:i/>
          <w:color w:val="00000A"/>
          <w:kern w:val="1"/>
          <w:sz w:val="24"/>
          <w:szCs w:val="24"/>
          <w:lang w:eastAsia="ar-SA"/>
        </w:rPr>
        <w:t xml:space="preserve">              </w:t>
      </w:r>
      <w:r w:rsidR="00841CA1" w:rsidRPr="00841CA1">
        <w:rPr>
          <w:rFonts w:ascii="Times New Roman" w:eastAsia="Arial Unicode MS" w:hAnsi="Times New Roman" w:cs="Calibri"/>
          <w:b/>
          <w:i/>
          <w:color w:val="00000A"/>
          <w:kern w:val="1"/>
          <w:sz w:val="24"/>
          <w:szCs w:val="24"/>
          <w:lang w:eastAsia="ar-SA"/>
        </w:rPr>
        <w:t>Прием пищи.</w:t>
      </w:r>
    </w:p>
    <w:p w:rsidR="00841CA1" w:rsidRPr="00841CA1" w:rsidRDefault="00841CA1" w:rsidP="00A1124C">
      <w:pPr>
        <w:suppressAutoHyphens/>
        <w:spacing w:after="0" w:line="240" w:lineRule="auto"/>
        <w:ind w:firstLine="708"/>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841CA1" w:rsidRPr="00841CA1" w:rsidRDefault="00841CA1" w:rsidP="00A1124C">
      <w:pPr>
        <w:suppressAutoHyphens/>
        <w:spacing w:after="0" w:line="240" w:lineRule="auto"/>
        <w:jc w:val="center"/>
        <w:rPr>
          <w:rFonts w:ascii="Times New Roman" w:eastAsia="Times New Roman" w:hAnsi="Times New Roman" w:cs="Times New Roman"/>
          <w:b/>
          <w:i/>
          <w:sz w:val="24"/>
          <w:szCs w:val="24"/>
          <w:lang w:eastAsia="ar-SA"/>
        </w:rPr>
      </w:pPr>
    </w:p>
    <w:p w:rsidR="00841CA1" w:rsidRPr="00841CA1" w:rsidRDefault="00841CA1" w:rsidP="00A1124C">
      <w:pPr>
        <w:suppressAutoHyphens/>
        <w:spacing w:after="0" w:line="240" w:lineRule="auto"/>
        <w:jc w:val="center"/>
        <w:rPr>
          <w:rFonts w:ascii="Times New Roman" w:eastAsia="Times New Roman" w:hAnsi="Times New Roman" w:cs="Times New Roman"/>
          <w:b/>
          <w:i/>
          <w:sz w:val="24"/>
          <w:szCs w:val="24"/>
          <w:lang w:eastAsia="ar-SA"/>
        </w:rPr>
      </w:pPr>
      <w:r w:rsidRPr="00841CA1">
        <w:rPr>
          <w:rFonts w:ascii="Times New Roman" w:eastAsia="Times New Roman" w:hAnsi="Times New Roman" w:cs="Times New Roman"/>
          <w:b/>
          <w:i/>
          <w:sz w:val="24"/>
          <w:szCs w:val="24"/>
          <w:lang w:eastAsia="ar-SA"/>
        </w:rPr>
        <w:t>Семья.</w:t>
      </w:r>
    </w:p>
    <w:p w:rsidR="00841CA1" w:rsidRPr="00841CA1" w:rsidRDefault="00841CA1" w:rsidP="00A1124C">
      <w:pPr>
        <w:suppressAutoHyphens/>
        <w:spacing w:after="0" w:line="240" w:lineRule="auto"/>
        <w:ind w:firstLine="708"/>
        <w:jc w:val="both"/>
        <w:rPr>
          <w:rFonts w:ascii="Times New Roman" w:eastAsia="Times New Roman" w:hAnsi="Times New Roman" w:cs="Times New Roman"/>
          <w:sz w:val="24"/>
          <w:szCs w:val="24"/>
          <w:lang w:eastAsia="ar-SA"/>
        </w:rPr>
      </w:pPr>
      <w:r w:rsidRPr="00841CA1">
        <w:rPr>
          <w:rFonts w:ascii="Times New Roman" w:eastAsia="Times New Roman" w:hAnsi="Times New Roman" w:cs="Times New Roman"/>
          <w:sz w:val="24"/>
          <w:szCs w:val="24"/>
          <w:lang w:eastAsia="ar-SA"/>
        </w:rPr>
        <w:t>Узнавание (различение) членов семьи. Узнавание (различение) детей и взрослых. Определение своей социа</w:t>
      </w:r>
      <w:r w:rsidR="00B41BE5">
        <w:rPr>
          <w:rFonts w:ascii="Times New Roman" w:eastAsia="Times New Roman" w:hAnsi="Times New Roman" w:cs="Times New Roman"/>
          <w:sz w:val="24"/>
          <w:szCs w:val="24"/>
          <w:lang w:eastAsia="ar-SA"/>
        </w:rPr>
        <w:t xml:space="preserve">льной роли в семье. Различение </w:t>
      </w:r>
      <w:r w:rsidRPr="00841CA1">
        <w:rPr>
          <w:rFonts w:ascii="Times New Roman" w:eastAsia="Times New Roman" w:hAnsi="Times New Roman" w:cs="Times New Roman"/>
          <w:sz w:val="24"/>
          <w:szCs w:val="24"/>
          <w:lang w:eastAsia="ar-SA"/>
        </w:rPr>
        <w:t>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841CA1" w:rsidRPr="00841CA1" w:rsidRDefault="00841CA1" w:rsidP="00A1124C">
      <w:pPr>
        <w:suppressAutoHyphens/>
        <w:spacing w:after="0" w:line="240" w:lineRule="auto"/>
        <w:jc w:val="center"/>
        <w:rPr>
          <w:rFonts w:ascii="Times New Roman" w:eastAsia="Times New Roman" w:hAnsi="Times New Roman" w:cs="Times New Roman"/>
          <w:b/>
          <w:sz w:val="24"/>
          <w:szCs w:val="24"/>
          <w:lang w:eastAsia="ar-SA"/>
        </w:rPr>
      </w:pPr>
    </w:p>
    <w:p w:rsidR="00F273F6" w:rsidRDefault="00F273F6" w:rsidP="007D345F">
      <w:pPr>
        <w:spacing w:after="0" w:line="240" w:lineRule="auto"/>
        <w:rPr>
          <w:rFonts w:ascii="Times New Roman" w:eastAsia="Times New Roman" w:hAnsi="Times New Roman" w:cs="Times New Roman"/>
          <w:b/>
          <w:bCs/>
          <w:sz w:val="24"/>
          <w:szCs w:val="24"/>
          <w:lang w:eastAsia="zh-CN"/>
        </w:rPr>
      </w:pPr>
    </w:p>
    <w:p w:rsidR="00F273F6" w:rsidRDefault="00F273F6" w:rsidP="00066321">
      <w:pPr>
        <w:spacing w:after="0" w:line="240" w:lineRule="auto"/>
        <w:jc w:val="center"/>
        <w:rPr>
          <w:rFonts w:ascii="Times New Roman" w:eastAsia="Times New Roman" w:hAnsi="Times New Roman" w:cs="Times New Roman"/>
          <w:b/>
          <w:bCs/>
          <w:sz w:val="24"/>
          <w:szCs w:val="24"/>
          <w:lang w:eastAsia="zh-CN"/>
        </w:rPr>
      </w:pPr>
    </w:p>
    <w:p w:rsidR="009A7B1B" w:rsidRPr="006C1A9A" w:rsidRDefault="00066321" w:rsidP="009A7B1B">
      <w:pPr>
        <w:spacing w:after="0" w:line="240" w:lineRule="auto"/>
        <w:jc w:val="center"/>
        <w:rPr>
          <w:rFonts w:ascii="Times New Roman" w:eastAsia="Times New Roman" w:hAnsi="Times New Roman" w:cs="Times New Roman"/>
          <w:b/>
          <w:bCs/>
          <w:sz w:val="24"/>
          <w:szCs w:val="24"/>
          <w:lang w:eastAsia="zh-CN"/>
        </w:rPr>
      </w:pPr>
      <w:r w:rsidRPr="006C1A9A">
        <w:rPr>
          <w:rFonts w:ascii="Times New Roman" w:eastAsia="Times New Roman" w:hAnsi="Times New Roman" w:cs="Times New Roman"/>
          <w:b/>
          <w:bCs/>
          <w:sz w:val="24"/>
          <w:szCs w:val="24"/>
          <w:lang w:eastAsia="zh-CN"/>
        </w:rPr>
        <w:t>Тематическое планирование</w:t>
      </w:r>
    </w:p>
    <w:tbl>
      <w:tblPr>
        <w:tblStyle w:val="a3"/>
        <w:tblW w:w="10910" w:type="dxa"/>
        <w:tblLook w:val="04A0" w:firstRow="1" w:lastRow="0" w:firstColumn="1" w:lastColumn="0" w:noHBand="0" w:noVBand="1"/>
      </w:tblPr>
      <w:tblGrid>
        <w:gridCol w:w="640"/>
        <w:gridCol w:w="8286"/>
        <w:gridCol w:w="1984"/>
      </w:tblGrid>
      <w:tr w:rsidR="00066321" w:rsidRPr="006C1A9A" w:rsidTr="00B41BE5">
        <w:tc>
          <w:tcPr>
            <w:tcW w:w="640" w:type="dxa"/>
          </w:tcPr>
          <w:p w:rsidR="00066321" w:rsidRPr="006C1A9A" w:rsidRDefault="00066321" w:rsidP="00BD5895">
            <w:pPr>
              <w:jc w:val="center"/>
              <w:rPr>
                <w:rFonts w:ascii="Times New Roman" w:hAnsi="Times New Roman" w:cs="Times New Roman"/>
                <w:sz w:val="24"/>
                <w:szCs w:val="24"/>
                <w:lang w:eastAsia="zh-CN"/>
              </w:rPr>
            </w:pPr>
            <w:r w:rsidRPr="006C1A9A">
              <w:rPr>
                <w:rFonts w:ascii="Times New Roman" w:hAnsi="Times New Roman" w:cs="Times New Roman"/>
                <w:sz w:val="24"/>
                <w:szCs w:val="24"/>
                <w:lang w:eastAsia="zh-CN"/>
              </w:rPr>
              <w:t>№ п/п</w:t>
            </w:r>
          </w:p>
        </w:tc>
        <w:tc>
          <w:tcPr>
            <w:tcW w:w="8286" w:type="dxa"/>
          </w:tcPr>
          <w:p w:rsidR="00066321" w:rsidRPr="006C1A9A" w:rsidRDefault="00066321" w:rsidP="00BD5895">
            <w:pPr>
              <w:jc w:val="center"/>
              <w:rPr>
                <w:rFonts w:ascii="Times New Roman" w:hAnsi="Times New Roman" w:cs="Times New Roman"/>
                <w:sz w:val="24"/>
                <w:szCs w:val="24"/>
                <w:lang w:eastAsia="zh-CN"/>
              </w:rPr>
            </w:pPr>
            <w:r w:rsidRPr="006C1A9A">
              <w:rPr>
                <w:rFonts w:ascii="Times New Roman" w:hAnsi="Times New Roman" w:cs="Times New Roman"/>
                <w:sz w:val="24"/>
                <w:szCs w:val="24"/>
                <w:lang w:eastAsia="zh-CN"/>
              </w:rPr>
              <w:t>Тема раздела</w:t>
            </w:r>
          </w:p>
        </w:tc>
        <w:tc>
          <w:tcPr>
            <w:tcW w:w="1984" w:type="dxa"/>
          </w:tcPr>
          <w:p w:rsidR="00066321" w:rsidRPr="006C1A9A" w:rsidRDefault="00066321" w:rsidP="00BD5895">
            <w:pPr>
              <w:jc w:val="center"/>
              <w:rPr>
                <w:rFonts w:ascii="Times New Roman" w:hAnsi="Times New Roman" w:cs="Times New Roman"/>
                <w:sz w:val="24"/>
                <w:szCs w:val="24"/>
                <w:lang w:eastAsia="zh-CN"/>
              </w:rPr>
            </w:pPr>
            <w:r w:rsidRPr="006C1A9A">
              <w:rPr>
                <w:rFonts w:ascii="Times New Roman" w:hAnsi="Times New Roman" w:cs="Times New Roman"/>
                <w:sz w:val="24"/>
                <w:szCs w:val="24"/>
                <w:lang w:eastAsia="zh-CN"/>
              </w:rPr>
              <w:t>Количество часов</w:t>
            </w:r>
          </w:p>
        </w:tc>
      </w:tr>
      <w:tr w:rsidR="00B41BE5" w:rsidRPr="006C1A9A" w:rsidTr="00B41BE5">
        <w:tc>
          <w:tcPr>
            <w:tcW w:w="640" w:type="dxa"/>
          </w:tcPr>
          <w:p w:rsidR="00B41BE5" w:rsidRPr="006C1A9A" w:rsidRDefault="006F7E20"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8286" w:type="dxa"/>
          </w:tcPr>
          <w:p w:rsidR="00B41BE5" w:rsidRPr="006F7E20" w:rsidRDefault="006F7E20" w:rsidP="00B41BE5">
            <w:pPr>
              <w:jc w:val="left"/>
              <w:rPr>
                <w:rFonts w:ascii="Times New Roman" w:hAnsi="Times New Roman" w:cs="Times New Roman"/>
                <w:sz w:val="24"/>
                <w:szCs w:val="24"/>
                <w:lang w:eastAsia="zh-CN"/>
              </w:rPr>
            </w:pPr>
            <w:r w:rsidRPr="006F7E20">
              <w:rPr>
                <w:rFonts w:ascii="Times New Roman" w:hAnsi="Times New Roman" w:cs="Times New Roman"/>
                <w:sz w:val="24"/>
                <w:szCs w:val="24"/>
                <w:lang w:eastAsia="zh-CN"/>
              </w:rPr>
              <w:t>Представления о себе</w:t>
            </w:r>
          </w:p>
        </w:tc>
        <w:tc>
          <w:tcPr>
            <w:tcW w:w="1984" w:type="dxa"/>
          </w:tcPr>
          <w:p w:rsidR="00B41BE5" w:rsidRPr="006C1A9A" w:rsidRDefault="007C3D2D"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r>
      <w:tr w:rsidR="00066321" w:rsidRPr="006C1A9A" w:rsidTr="00B41BE5">
        <w:tc>
          <w:tcPr>
            <w:tcW w:w="640" w:type="dxa"/>
            <w:shd w:val="clear" w:color="auto" w:fill="auto"/>
          </w:tcPr>
          <w:p w:rsidR="00066321" w:rsidRPr="006C1A9A" w:rsidRDefault="00066321" w:rsidP="00BD5895">
            <w:pPr>
              <w:jc w:val="center"/>
              <w:rPr>
                <w:rFonts w:ascii="Times New Roman" w:hAnsi="Times New Roman" w:cs="Times New Roman"/>
                <w:sz w:val="24"/>
                <w:szCs w:val="24"/>
                <w:lang w:eastAsia="zh-CN"/>
              </w:rPr>
            </w:pPr>
            <w:r w:rsidRPr="006C1A9A">
              <w:rPr>
                <w:rFonts w:ascii="Times New Roman" w:hAnsi="Times New Roman" w:cs="Times New Roman"/>
                <w:bCs/>
                <w:color w:val="000000"/>
                <w:sz w:val="24"/>
                <w:szCs w:val="24"/>
              </w:rPr>
              <w:t>2.</w:t>
            </w:r>
          </w:p>
        </w:tc>
        <w:tc>
          <w:tcPr>
            <w:tcW w:w="8286" w:type="dxa"/>
            <w:shd w:val="clear" w:color="auto" w:fill="auto"/>
          </w:tcPr>
          <w:p w:rsidR="00066321" w:rsidRPr="006F7E20" w:rsidRDefault="00B41BE5" w:rsidP="00B41BE5">
            <w:pPr>
              <w:suppressAutoHyphens/>
              <w:ind w:right="-185"/>
              <w:jc w:val="left"/>
              <w:rPr>
                <w:rFonts w:ascii="Times New Roman" w:eastAsia="Arial Unicode MS" w:hAnsi="Times New Roman" w:cs="Times New Roman"/>
                <w:bCs/>
                <w:color w:val="00000A"/>
                <w:kern w:val="1"/>
                <w:sz w:val="24"/>
                <w:szCs w:val="24"/>
                <w:lang w:eastAsia="ar-SA"/>
              </w:rPr>
            </w:pPr>
            <w:r w:rsidRPr="00841CA1">
              <w:rPr>
                <w:rFonts w:ascii="Times New Roman" w:eastAsia="Arial Unicode MS" w:hAnsi="Times New Roman" w:cs="Calibri"/>
                <w:bCs/>
                <w:color w:val="00000A"/>
                <w:kern w:val="1"/>
                <w:sz w:val="24"/>
                <w:szCs w:val="24"/>
                <w:lang w:eastAsia="ar-SA"/>
              </w:rPr>
              <w:t>Гигиена тела.</w:t>
            </w:r>
          </w:p>
        </w:tc>
        <w:tc>
          <w:tcPr>
            <w:tcW w:w="1984" w:type="dxa"/>
            <w:shd w:val="clear" w:color="auto" w:fill="auto"/>
          </w:tcPr>
          <w:p w:rsidR="00066321" w:rsidRPr="006C1A9A" w:rsidRDefault="009A7B1B"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5,5</w:t>
            </w:r>
          </w:p>
        </w:tc>
      </w:tr>
      <w:tr w:rsidR="00B41BE5" w:rsidRPr="006C1A9A" w:rsidTr="00B41BE5">
        <w:tc>
          <w:tcPr>
            <w:tcW w:w="640" w:type="dxa"/>
            <w:shd w:val="clear" w:color="auto" w:fill="auto"/>
          </w:tcPr>
          <w:p w:rsidR="00B41BE5" w:rsidRPr="006C1A9A" w:rsidRDefault="006F7E20" w:rsidP="00BD5895">
            <w:pPr>
              <w:jc w:val="center"/>
              <w:rPr>
                <w:rFonts w:ascii="Times New Roman" w:hAnsi="Times New Roman" w:cs="Times New Roman"/>
                <w:bCs/>
                <w:color w:val="000000"/>
                <w:sz w:val="24"/>
                <w:szCs w:val="24"/>
              </w:rPr>
            </w:pPr>
            <w:r w:rsidRPr="006C1A9A">
              <w:rPr>
                <w:rFonts w:ascii="Times New Roman" w:hAnsi="Times New Roman" w:cs="Times New Roman"/>
                <w:bCs/>
                <w:color w:val="000000"/>
                <w:sz w:val="24"/>
                <w:szCs w:val="24"/>
              </w:rPr>
              <w:t>3.</w:t>
            </w:r>
          </w:p>
        </w:tc>
        <w:tc>
          <w:tcPr>
            <w:tcW w:w="8286" w:type="dxa"/>
            <w:shd w:val="clear" w:color="auto" w:fill="auto"/>
          </w:tcPr>
          <w:p w:rsidR="00B41BE5" w:rsidRPr="006F7E20" w:rsidRDefault="006F7E20" w:rsidP="00B41BE5">
            <w:pPr>
              <w:suppressAutoHyphens/>
              <w:ind w:right="-185"/>
              <w:rPr>
                <w:rFonts w:ascii="Times New Roman" w:eastAsia="Arial Unicode MS" w:hAnsi="Times New Roman" w:cs="Calibri"/>
                <w:bCs/>
                <w:color w:val="00000A"/>
                <w:kern w:val="1"/>
                <w:sz w:val="24"/>
                <w:szCs w:val="24"/>
                <w:lang w:eastAsia="ar-SA"/>
              </w:rPr>
            </w:pPr>
            <w:r w:rsidRPr="00841CA1">
              <w:rPr>
                <w:rFonts w:ascii="Times New Roman" w:hAnsi="Times New Roman" w:cs="Times New Roman"/>
                <w:bCs/>
                <w:sz w:val="24"/>
                <w:szCs w:val="24"/>
                <w:lang w:eastAsia="ar-SA"/>
              </w:rPr>
              <w:t>Обращение с одеждой и обувью.</w:t>
            </w:r>
          </w:p>
        </w:tc>
        <w:tc>
          <w:tcPr>
            <w:tcW w:w="1984" w:type="dxa"/>
            <w:shd w:val="clear" w:color="auto" w:fill="auto"/>
          </w:tcPr>
          <w:p w:rsidR="00B41BE5" w:rsidRPr="006C1A9A" w:rsidRDefault="009A7B1B"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r w:rsidR="00066321" w:rsidRPr="006C1A9A" w:rsidTr="00B41BE5">
        <w:tc>
          <w:tcPr>
            <w:tcW w:w="640" w:type="dxa"/>
            <w:shd w:val="clear" w:color="auto" w:fill="auto"/>
          </w:tcPr>
          <w:p w:rsidR="00066321" w:rsidRPr="006C1A9A" w:rsidRDefault="006F7E20"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8286" w:type="dxa"/>
            <w:shd w:val="clear" w:color="auto" w:fill="auto"/>
          </w:tcPr>
          <w:p w:rsidR="00066321" w:rsidRPr="006F7E20" w:rsidRDefault="006F7E20" w:rsidP="00BD5895">
            <w:pPr>
              <w:suppressAutoHyphens/>
              <w:rPr>
                <w:rFonts w:ascii="Times New Roman" w:hAnsi="Times New Roman" w:cs="Times New Roman"/>
                <w:sz w:val="24"/>
                <w:szCs w:val="24"/>
                <w:lang w:eastAsia="ar-SA"/>
              </w:rPr>
            </w:pPr>
            <w:r w:rsidRPr="006F7E20">
              <w:rPr>
                <w:rFonts w:ascii="Times New Roman" w:eastAsia="Arial Unicode MS" w:hAnsi="Times New Roman" w:cs="Calibri"/>
                <w:color w:val="00000A"/>
                <w:kern w:val="1"/>
                <w:sz w:val="24"/>
                <w:szCs w:val="24"/>
                <w:lang w:eastAsia="ar-SA"/>
              </w:rPr>
              <w:t>Туалет.</w:t>
            </w:r>
          </w:p>
        </w:tc>
        <w:tc>
          <w:tcPr>
            <w:tcW w:w="1984" w:type="dxa"/>
            <w:shd w:val="clear" w:color="auto" w:fill="auto"/>
          </w:tcPr>
          <w:p w:rsidR="00066321" w:rsidRPr="006C1A9A" w:rsidRDefault="009A7B1B"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r>
      <w:tr w:rsidR="006F7E20" w:rsidRPr="006C1A9A" w:rsidTr="00B41BE5">
        <w:tc>
          <w:tcPr>
            <w:tcW w:w="640" w:type="dxa"/>
            <w:shd w:val="clear" w:color="auto" w:fill="auto"/>
          </w:tcPr>
          <w:p w:rsidR="006F7E20" w:rsidRPr="006C1A9A" w:rsidRDefault="006F7E20" w:rsidP="00BD589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8286" w:type="dxa"/>
            <w:shd w:val="clear" w:color="auto" w:fill="auto"/>
          </w:tcPr>
          <w:p w:rsidR="006F7E20" w:rsidRPr="006F7E20" w:rsidRDefault="006F7E20" w:rsidP="00BD5895">
            <w:pPr>
              <w:suppressAutoHyphens/>
              <w:rPr>
                <w:rFonts w:ascii="Times New Roman" w:eastAsia="Arial Unicode MS" w:hAnsi="Times New Roman" w:cs="Calibri"/>
                <w:color w:val="00000A"/>
                <w:kern w:val="1"/>
                <w:sz w:val="24"/>
                <w:szCs w:val="24"/>
                <w:lang w:eastAsia="ar-SA"/>
              </w:rPr>
            </w:pPr>
            <w:r w:rsidRPr="006F7E20">
              <w:rPr>
                <w:rFonts w:ascii="Times New Roman" w:eastAsia="Arial Unicode MS" w:hAnsi="Times New Roman" w:cs="Calibri"/>
                <w:color w:val="00000A"/>
                <w:kern w:val="1"/>
                <w:sz w:val="24"/>
                <w:szCs w:val="24"/>
                <w:lang w:eastAsia="ar-SA"/>
              </w:rPr>
              <w:t>Прием пищи.</w:t>
            </w:r>
          </w:p>
        </w:tc>
        <w:tc>
          <w:tcPr>
            <w:tcW w:w="1984" w:type="dxa"/>
            <w:shd w:val="clear" w:color="auto" w:fill="auto"/>
          </w:tcPr>
          <w:p w:rsidR="006F7E20" w:rsidRPr="006C1A9A" w:rsidRDefault="009A7B1B"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r>
      <w:tr w:rsidR="006F7E20" w:rsidRPr="006C1A9A" w:rsidTr="00B41BE5">
        <w:tc>
          <w:tcPr>
            <w:tcW w:w="640" w:type="dxa"/>
            <w:shd w:val="clear" w:color="auto" w:fill="auto"/>
          </w:tcPr>
          <w:p w:rsidR="006F7E20" w:rsidRPr="006C1A9A" w:rsidRDefault="006F7E20" w:rsidP="00BD589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8286" w:type="dxa"/>
            <w:shd w:val="clear" w:color="auto" w:fill="auto"/>
          </w:tcPr>
          <w:p w:rsidR="006F7E20" w:rsidRPr="006F7E20" w:rsidRDefault="006F7E20" w:rsidP="00BD5895">
            <w:pPr>
              <w:suppressAutoHyphens/>
              <w:rPr>
                <w:rFonts w:ascii="Times New Roman" w:eastAsia="Arial Unicode MS" w:hAnsi="Times New Roman" w:cs="Calibri"/>
                <w:color w:val="00000A"/>
                <w:kern w:val="1"/>
                <w:sz w:val="24"/>
                <w:szCs w:val="24"/>
                <w:lang w:eastAsia="ar-SA"/>
              </w:rPr>
            </w:pPr>
            <w:r w:rsidRPr="006F7E20">
              <w:rPr>
                <w:rFonts w:ascii="Times New Roman" w:eastAsia="Arial Unicode MS" w:hAnsi="Times New Roman" w:cs="Calibri"/>
                <w:color w:val="00000A"/>
                <w:kern w:val="1"/>
                <w:sz w:val="24"/>
                <w:szCs w:val="24"/>
                <w:lang w:eastAsia="ar-SA"/>
              </w:rPr>
              <w:t>Семья.</w:t>
            </w:r>
          </w:p>
        </w:tc>
        <w:tc>
          <w:tcPr>
            <w:tcW w:w="1984" w:type="dxa"/>
            <w:shd w:val="clear" w:color="auto" w:fill="auto"/>
          </w:tcPr>
          <w:p w:rsidR="006F7E20" w:rsidRPr="006C1A9A" w:rsidRDefault="009A7B1B"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r>
      <w:tr w:rsidR="009A7B1B" w:rsidRPr="006C1A9A" w:rsidTr="00EE5B48">
        <w:tc>
          <w:tcPr>
            <w:tcW w:w="8926" w:type="dxa"/>
            <w:gridSpan w:val="2"/>
            <w:shd w:val="clear" w:color="auto" w:fill="auto"/>
          </w:tcPr>
          <w:p w:rsidR="009A7B1B" w:rsidRPr="006F7E20" w:rsidRDefault="009A7B1B" w:rsidP="00BD5895">
            <w:pPr>
              <w:suppressAutoHyphens/>
              <w:rPr>
                <w:rFonts w:ascii="Times New Roman" w:eastAsia="Arial Unicode MS" w:hAnsi="Times New Roman" w:cs="Calibri"/>
                <w:color w:val="00000A"/>
                <w:kern w:val="1"/>
                <w:sz w:val="24"/>
                <w:szCs w:val="24"/>
                <w:lang w:eastAsia="ar-SA"/>
              </w:rPr>
            </w:pPr>
            <w:r>
              <w:rPr>
                <w:rFonts w:ascii="Times New Roman" w:eastAsia="Arial Unicode MS" w:hAnsi="Times New Roman" w:cs="Calibri"/>
                <w:color w:val="00000A"/>
                <w:kern w:val="1"/>
                <w:sz w:val="24"/>
                <w:szCs w:val="24"/>
                <w:lang w:eastAsia="ar-SA"/>
              </w:rPr>
              <w:t xml:space="preserve">Итого </w:t>
            </w:r>
          </w:p>
        </w:tc>
        <w:tc>
          <w:tcPr>
            <w:tcW w:w="1984" w:type="dxa"/>
            <w:shd w:val="clear" w:color="auto" w:fill="auto"/>
          </w:tcPr>
          <w:p w:rsidR="009A7B1B" w:rsidRDefault="009A7B1B"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r>
    </w:tbl>
    <w:p w:rsidR="00066321" w:rsidRPr="006C1A9A" w:rsidRDefault="00066321" w:rsidP="00066321">
      <w:pPr>
        <w:spacing w:after="0" w:line="240" w:lineRule="auto"/>
        <w:jc w:val="center"/>
        <w:rPr>
          <w:rFonts w:ascii="Times New Roman" w:eastAsia="Times New Roman" w:hAnsi="Times New Roman" w:cs="Times New Roman"/>
          <w:sz w:val="24"/>
          <w:szCs w:val="24"/>
          <w:lang w:eastAsia="zh-CN"/>
        </w:rPr>
      </w:pPr>
    </w:p>
    <w:p w:rsidR="006F7E20" w:rsidRDefault="006F7E20" w:rsidP="00066321">
      <w:pPr>
        <w:spacing w:after="0" w:line="240" w:lineRule="auto"/>
        <w:jc w:val="center"/>
        <w:rPr>
          <w:rFonts w:ascii="Times New Roman" w:eastAsia="Times New Roman" w:hAnsi="Times New Roman" w:cs="Times New Roman"/>
          <w:b/>
          <w:bCs/>
          <w:sz w:val="24"/>
          <w:szCs w:val="24"/>
          <w:lang w:eastAsia="zh-CN"/>
        </w:rPr>
      </w:pPr>
    </w:p>
    <w:p w:rsidR="006F7E20" w:rsidRDefault="006F7E20" w:rsidP="00066321">
      <w:pPr>
        <w:spacing w:after="0" w:line="240" w:lineRule="auto"/>
        <w:jc w:val="center"/>
        <w:rPr>
          <w:rFonts w:ascii="Times New Roman" w:eastAsia="Times New Roman" w:hAnsi="Times New Roman" w:cs="Times New Roman"/>
          <w:b/>
          <w:bCs/>
          <w:sz w:val="24"/>
          <w:szCs w:val="24"/>
          <w:lang w:eastAsia="zh-CN"/>
        </w:rPr>
      </w:pPr>
    </w:p>
    <w:p w:rsidR="006F7E20" w:rsidRDefault="006F7E20" w:rsidP="00066321">
      <w:pPr>
        <w:spacing w:after="0" w:line="240" w:lineRule="auto"/>
        <w:jc w:val="center"/>
        <w:rPr>
          <w:rFonts w:ascii="Times New Roman" w:eastAsia="Times New Roman" w:hAnsi="Times New Roman" w:cs="Times New Roman"/>
          <w:b/>
          <w:bCs/>
          <w:sz w:val="24"/>
          <w:szCs w:val="24"/>
          <w:lang w:eastAsia="zh-CN"/>
        </w:rPr>
      </w:pPr>
    </w:p>
    <w:p w:rsidR="006F7E20" w:rsidRDefault="006F7E20" w:rsidP="00066321">
      <w:pPr>
        <w:spacing w:after="0" w:line="240" w:lineRule="auto"/>
        <w:jc w:val="center"/>
        <w:rPr>
          <w:rFonts w:ascii="Times New Roman" w:eastAsia="Times New Roman" w:hAnsi="Times New Roman" w:cs="Times New Roman"/>
          <w:b/>
          <w:bCs/>
          <w:sz w:val="24"/>
          <w:szCs w:val="24"/>
          <w:lang w:eastAsia="zh-CN"/>
        </w:rPr>
      </w:pPr>
    </w:p>
    <w:p w:rsidR="006F7E20" w:rsidRDefault="006F7E20" w:rsidP="00066321">
      <w:pPr>
        <w:spacing w:after="0" w:line="240" w:lineRule="auto"/>
        <w:jc w:val="center"/>
        <w:rPr>
          <w:rFonts w:ascii="Times New Roman" w:eastAsia="Times New Roman" w:hAnsi="Times New Roman" w:cs="Times New Roman"/>
          <w:b/>
          <w:bCs/>
          <w:sz w:val="24"/>
          <w:szCs w:val="24"/>
          <w:lang w:eastAsia="zh-CN"/>
        </w:rPr>
      </w:pPr>
    </w:p>
    <w:p w:rsidR="00066321" w:rsidRDefault="00066321" w:rsidP="00375960">
      <w:pPr>
        <w:spacing w:after="0" w:line="240" w:lineRule="auto"/>
        <w:jc w:val="center"/>
        <w:rPr>
          <w:rFonts w:ascii="Times New Roman" w:eastAsia="Times New Roman" w:hAnsi="Times New Roman" w:cs="Times New Roman"/>
          <w:b/>
          <w:bCs/>
          <w:sz w:val="24"/>
          <w:szCs w:val="24"/>
          <w:lang w:eastAsia="zh-CN"/>
        </w:rPr>
      </w:pPr>
      <w:r w:rsidRPr="006C1A9A">
        <w:rPr>
          <w:rFonts w:ascii="Times New Roman" w:eastAsia="Times New Roman" w:hAnsi="Times New Roman" w:cs="Times New Roman"/>
          <w:b/>
          <w:bCs/>
          <w:sz w:val="24"/>
          <w:szCs w:val="24"/>
          <w:lang w:eastAsia="zh-CN"/>
        </w:rPr>
        <w:t>Календарно-тематический план</w:t>
      </w:r>
    </w:p>
    <w:p w:rsidR="00066321" w:rsidRPr="006C1A9A" w:rsidRDefault="00066321" w:rsidP="00066321">
      <w:pPr>
        <w:spacing w:after="0" w:line="240" w:lineRule="auto"/>
        <w:jc w:val="center"/>
        <w:rPr>
          <w:rFonts w:ascii="Times New Roman" w:eastAsia="Times New Roman" w:hAnsi="Times New Roman" w:cs="Times New Roman"/>
          <w:b/>
          <w:bCs/>
          <w:sz w:val="24"/>
          <w:szCs w:val="24"/>
          <w:lang w:eastAsia="zh-CN"/>
        </w:rPr>
      </w:pPr>
    </w:p>
    <w:tbl>
      <w:tblPr>
        <w:tblStyle w:val="1"/>
        <w:tblW w:w="10882" w:type="dxa"/>
        <w:tblLook w:val="04A0" w:firstRow="1" w:lastRow="0" w:firstColumn="1" w:lastColumn="0" w:noHBand="0" w:noVBand="1"/>
      </w:tblPr>
      <w:tblGrid>
        <w:gridCol w:w="750"/>
        <w:gridCol w:w="6729"/>
        <w:gridCol w:w="1560"/>
        <w:gridCol w:w="1843"/>
      </w:tblGrid>
      <w:tr w:rsidR="00066321" w:rsidRPr="00094FD6" w:rsidTr="00BD5895">
        <w:tc>
          <w:tcPr>
            <w:tcW w:w="750" w:type="dxa"/>
          </w:tcPr>
          <w:p w:rsidR="00066321" w:rsidRPr="00094FD6" w:rsidRDefault="00066321" w:rsidP="00BD5895">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 п/п</w:t>
            </w:r>
          </w:p>
        </w:tc>
        <w:tc>
          <w:tcPr>
            <w:tcW w:w="6729" w:type="dxa"/>
          </w:tcPr>
          <w:p w:rsidR="00066321" w:rsidRPr="00094FD6" w:rsidRDefault="00066321" w:rsidP="00BD5895">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 xml:space="preserve">Тема урока </w:t>
            </w:r>
          </w:p>
        </w:tc>
        <w:tc>
          <w:tcPr>
            <w:tcW w:w="1560" w:type="dxa"/>
          </w:tcPr>
          <w:p w:rsidR="00066321" w:rsidRPr="00094FD6" w:rsidRDefault="00066321" w:rsidP="00BD5895">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Количество часов</w:t>
            </w:r>
          </w:p>
        </w:tc>
        <w:tc>
          <w:tcPr>
            <w:tcW w:w="1843" w:type="dxa"/>
          </w:tcPr>
          <w:p w:rsidR="00066321" w:rsidRPr="00094FD6" w:rsidRDefault="00066321" w:rsidP="00BD5895">
            <w:pPr>
              <w:jc w:val="center"/>
              <w:rPr>
                <w:rFonts w:ascii="Times New Roman" w:hAnsi="Times New Roman" w:cs="Times New Roman"/>
                <w:sz w:val="24"/>
                <w:szCs w:val="24"/>
                <w:highlight w:val="yellow"/>
                <w:lang w:eastAsia="zh-CN"/>
              </w:rPr>
            </w:pPr>
            <w:r w:rsidRPr="00094FD6">
              <w:rPr>
                <w:rFonts w:ascii="Times New Roman" w:hAnsi="Times New Roman" w:cs="Times New Roman"/>
                <w:sz w:val="24"/>
                <w:szCs w:val="24"/>
                <w:lang w:eastAsia="zh-CN"/>
              </w:rPr>
              <w:t xml:space="preserve">Дата </w:t>
            </w:r>
          </w:p>
        </w:tc>
      </w:tr>
      <w:tr w:rsidR="00066321" w:rsidRPr="009C1A9D" w:rsidTr="00BD5895">
        <w:tc>
          <w:tcPr>
            <w:tcW w:w="750" w:type="dxa"/>
          </w:tcPr>
          <w:p w:rsidR="00066321" w:rsidRPr="002F43ED" w:rsidRDefault="00066321" w:rsidP="00BD5895">
            <w:pPr>
              <w:jc w:val="center"/>
              <w:rPr>
                <w:rFonts w:ascii="Times New Roman" w:hAnsi="Times New Roman" w:cs="Times New Roman"/>
                <w:b/>
                <w:sz w:val="24"/>
                <w:szCs w:val="24"/>
                <w:lang w:eastAsia="zh-CN"/>
              </w:rPr>
            </w:pPr>
            <w:r w:rsidRPr="002F43ED">
              <w:rPr>
                <w:rFonts w:ascii="Times New Roman" w:hAnsi="Times New Roman" w:cs="Times New Roman"/>
                <w:b/>
                <w:sz w:val="24"/>
                <w:szCs w:val="24"/>
                <w:lang w:val="en-US" w:eastAsia="zh-CN"/>
              </w:rPr>
              <w:t>I</w:t>
            </w:r>
          </w:p>
        </w:tc>
        <w:tc>
          <w:tcPr>
            <w:tcW w:w="10132" w:type="dxa"/>
            <w:gridSpan w:val="3"/>
          </w:tcPr>
          <w:p w:rsidR="00066321" w:rsidRPr="003E2788" w:rsidRDefault="006F7E20" w:rsidP="00BD5895">
            <w:pPr>
              <w:jc w:val="center"/>
              <w:rPr>
                <w:rFonts w:ascii="Times New Roman" w:hAnsi="Times New Roman" w:cs="Times New Roman"/>
                <w:b/>
                <w:i/>
                <w:iCs/>
                <w:sz w:val="24"/>
                <w:szCs w:val="24"/>
                <w:highlight w:val="yellow"/>
                <w:lang w:eastAsia="zh-CN"/>
              </w:rPr>
            </w:pPr>
            <w:r>
              <w:rPr>
                <w:rFonts w:ascii="Times New Roman" w:hAnsi="Times New Roman" w:cs="Times New Roman"/>
                <w:b/>
                <w:i/>
                <w:iCs/>
                <w:color w:val="000000"/>
                <w:sz w:val="24"/>
                <w:szCs w:val="24"/>
              </w:rPr>
              <w:t>Представление о себе</w:t>
            </w:r>
          </w:p>
        </w:tc>
      </w:tr>
      <w:tr w:rsidR="00066321" w:rsidRPr="00094FD6" w:rsidTr="00BD5895">
        <w:tc>
          <w:tcPr>
            <w:tcW w:w="750" w:type="dxa"/>
          </w:tcPr>
          <w:p w:rsidR="00066321" w:rsidRPr="00094FD6" w:rsidRDefault="00066321" w:rsidP="00BD5895">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1</w:t>
            </w:r>
          </w:p>
        </w:tc>
        <w:tc>
          <w:tcPr>
            <w:tcW w:w="6729" w:type="dxa"/>
          </w:tcPr>
          <w:p w:rsidR="00066321" w:rsidRPr="003F1A52" w:rsidRDefault="00710E56" w:rsidP="00BD5895">
            <w:pPr>
              <w:rPr>
                <w:rFonts w:ascii="Times New Roman" w:hAnsi="Times New Roman" w:cs="Times New Roman"/>
                <w:sz w:val="24"/>
                <w:szCs w:val="24"/>
                <w:lang w:eastAsia="zh-CN"/>
              </w:rPr>
            </w:pPr>
            <w:r w:rsidRPr="00710E56">
              <w:rPr>
                <w:rFonts w:ascii="Times New Roman" w:eastAsia="Calibri" w:hAnsi="Times New Roman" w:cs="Times New Roman"/>
                <w:sz w:val="24"/>
                <w:szCs w:val="24"/>
              </w:rPr>
              <w:t>Возраст и его изменения</w:t>
            </w:r>
          </w:p>
        </w:tc>
        <w:tc>
          <w:tcPr>
            <w:tcW w:w="1560" w:type="dxa"/>
          </w:tcPr>
          <w:p w:rsidR="00066321" w:rsidRPr="00094FD6" w:rsidRDefault="003F1A52"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066321" w:rsidRPr="00094FD6" w:rsidRDefault="00066321" w:rsidP="00BD5895">
            <w:pPr>
              <w:jc w:val="center"/>
              <w:rPr>
                <w:rFonts w:ascii="Times New Roman" w:hAnsi="Times New Roman" w:cs="Times New Roman"/>
                <w:sz w:val="24"/>
                <w:szCs w:val="24"/>
                <w:lang w:eastAsia="zh-CN"/>
              </w:rPr>
            </w:pPr>
          </w:p>
        </w:tc>
      </w:tr>
      <w:tr w:rsidR="00066321" w:rsidRPr="00094FD6" w:rsidTr="00BD5895">
        <w:tc>
          <w:tcPr>
            <w:tcW w:w="750" w:type="dxa"/>
          </w:tcPr>
          <w:p w:rsidR="00066321" w:rsidRPr="007A6691" w:rsidRDefault="00066321" w:rsidP="00BD5895">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2</w:t>
            </w:r>
          </w:p>
        </w:tc>
        <w:tc>
          <w:tcPr>
            <w:tcW w:w="6729" w:type="dxa"/>
          </w:tcPr>
          <w:p w:rsidR="00066321" w:rsidRPr="003F1A52" w:rsidRDefault="00710E56" w:rsidP="00BD5895">
            <w:pPr>
              <w:suppressAutoHyphens/>
              <w:rPr>
                <w:rFonts w:ascii="Times New Roman" w:hAnsi="Times New Roman" w:cs="Times New Roman"/>
                <w:sz w:val="24"/>
                <w:szCs w:val="24"/>
                <w:lang w:eastAsia="ar-SA"/>
              </w:rPr>
            </w:pPr>
            <w:r w:rsidRPr="00710E56">
              <w:rPr>
                <w:rFonts w:ascii="Times New Roman" w:eastAsia="Calibri" w:hAnsi="Times New Roman" w:cs="Times New Roman"/>
                <w:color w:val="000000"/>
                <w:sz w:val="24"/>
                <w:szCs w:val="24"/>
                <w:shd w:val="clear" w:color="auto" w:fill="FFFFFF"/>
              </w:rPr>
              <w:t>Внутренние органы человека</w:t>
            </w:r>
          </w:p>
        </w:tc>
        <w:tc>
          <w:tcPr>
            <w:tcW w:w="1560" w:type="dxa"/>
          </w:tcPr>
          <w:p w:rsidR="00066321" w:rsidRPr="007A6691" w:rsidRDefault="003F1A52"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066321" w:rsidRPr="007A6691" w:rsidRDefault="00066321" w:rsidP="00BD5895">
            <w:pPr>
              <w:jc w:val="center"/>
              <w:rPr>
                <w:rFonts w:ascii="Times New Roman" w:hAnsi="Times New Roman" w:cs="Times New Roman"/>
                <w:sz w:val="24"/>
                <w:szCs w:val="24"/>
              </w:rPr>
            </w:pPr>
          </w:p>
        </w:tc>
      </w:tr>
      <w:tr w:rsidR="00710E56" w:rsidRPr="00094FD6" w:rsidTr="00BD5895">
        <w:tc>
          <w:tcPr>
            <w:tcW w:w="750" w:type="dxa"/>
          </w:tcPr>
          <w:p w:rsidR="00710E56" w:rsidRPr="007A6691" w:rsidRDefault="00710E56" w:rsidP="00BD5895">
            <w:pPr>
              <w:jc w:val="center"/>
              <w:rPr>
                <w:rFonts w:ascii="Times New Roman" w:hAnsi="Times New Roman" w:cs="Times New Roman"/>
                <w:sz w:val="24"/>
                <w:szCs w:val="24"/>
                <w:lang w:eastAsia="zh-CN"/>
              </w:rPr>
            </w:pPr>
          </w:p>
        </w:tc>
        <w:tc>
          <w:tcPr>
            <w:tcW w:w="6729" w:type="dxa"/>
          </w:tcPr>
          <w:p w:rsidR="00710E56" w:rsidRPr="003F1A52" w:rsidRDefault="00710E56" w:rsidP="00BD5895">
            <w:pPr>
              <w:suppressAutoHyphens/>
              <w:rPr>
                <w:rFonts w:ascii="Times New Roman" w:eastAsia="Calibri" w:hAnsi="Times New Roman" w:cs="Times New Roman"/>
                <w:color w:val="000000"/>
                <w:sz w:val="24"/>
                <w:szCs w:val="24"/>
                <w:shd w:val="clear" w:color="auto" w:fill="FFFFFF"/>
              </w:rPr>
            </w:pPr>
            <w:r w:rsidRPr="00710E56">
              <w:rPr>
                <w:rFonts w:ascii="Times New Roman" w:eastAsia="Calibri" w:hAnsi="Times New Roman" w:cs="Times New Roman"/>
                <w:color w:val="000000"/>
                <w:sz w:val="24"/>
                <w:szCs w:val="24"/>
                <w:shd w:val="clear" w:color="auto" w:fill="FFFFFF"/>
              </w:rPr>
              <w:t>Назначения внутренних органов.</w:t>
            </w:r>
          </w:p>
        </w:tc>
        <w:tc>
          <w:tcPr>
            <w:tcW w:w="1560" w:type="dxa"/>
          </w:tcPr>
          <w:p w:rsidR="00710E56" w:rsidRPr="007A6691" w:rsidRDefault="007C3D2D"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710E56" w:rsidRPr="007A6691" w:rsidRDefault="00710E56" w:rsidP="00BD5895">
            <w:pPr>
              <w:jc w:val="center"/>
              <w:rPr>
                <w:rFonts w:ascii="Times New Roman" w:hAnsi="Times New Roman" w:cs="Times New Roman"/>
                <w:sz w:val="24"/>
                <w:szCs w:val="24"/>
              </w:rPr>
            </w:pPr>
          </w:p>
        </w:tc>
      </w:tr>
      <w:tr w:rsidR="00710E56" w:rsidRPr="00094FD6" w:rsidTr="00BD5895">
        <w:tc>
          <w:tcPr>
            <w:tcW w:w="750" w:type="dxa"/>
          </w:tcPr>
          <w:p w:rsidR="00710E56" w:rsidRPr="007A6691" w:rsidRDefault="00710E56" w:rsidP="00BD5895">
            <w:pPr>
              <w:jc w:val="center"/>
              <w:rPr>
                <w:rFonts w:ascii="Times New Roman" w:hAnsi="Times New Roman" w:cs="Times New Roman"/>
                <w:sz w:val="24"/>
                <w:szCs w:val="24"/>
                <w:lang w:eastAsia="zh-CN"/>
              </w:rPr>
            </w:pPr>
          </w:p>
        </w:tc>
        <w:tc>
          <w:tcPr>
            <w:tcW w:w="6729" w:type="dxa"/>
          </w:tcPr>
          <w:p w:rsidR="00710E56" w:rsidRPr="003F1A52" w:rsidRDefault="00710E56" w:rsidP="00BD5895">
            <w:pPr>
              <w:suppressAutoHyphens/>
              <w:rPr>
                <w:rFonts w:ascii="Times New Roman" w:eastAsia="Calibri" w:hAnsi="Times New Roman" w:cs="Times New Roman"/>
                <w:color w:val="000000"/>
                <w:sz w:val="24"/>
                <w:szCs w:val="24"/>
                <w:shd w:val="clear" w:color="auto" w:fill="FFFFFF"/>
              </w:rPr>
            </w:pPr>
            <w:r w:rsidRPr="003F1A52">
              <w:rPr>
                <w:rFonts w:ascii="Times New Roman" w:eastAsia="Calibri" w:hAnsi="Times New Roman" w:cs="Times New Roman"/>
                <w:color w:val="000000"/>
                <w:sz w:val="24"/>
                <w:szCs w:val="24"/>
                <w:shd w:val="clear" w:color="auto" w:fill="FFFFFF"/>
              </w:rPr>
              <w:t>Здоровье и вредные привычки</w:t>
            </w:r>
          </w:p>
        </w:tc>
        <w:tc>
          <w:tcPr>
            <w:tcW w:w="1560" w:type="dxa"/>
          </w:tcPr>
          <w:p w:rsidR="00710E56" w:rsidRPr="007A6691" w:rsidRDefault="003F1A52"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10E56" w:rsidRPr="007A6691" w:rsidRDefault="00710E56" w:rsidP="00BD5895">
            <w:pPr>
              <w:jc w:val="center"/>
              <w:rPr>
                <w:rFonts w:ascii="Times New Roman" w:hAnsi="Times New Roman" w:cs="Times New Roman"/>
                <w:sz w:val="24"/>
                <w:szCs w:val="24"/>
              </w:rPr>
            </w:pPr>
          </w:p>
        </w:tc>
      </w:tr>
      <w:tr w:rsidR="00710E56" w:rsidRPr="00094FD6" w:rsidTr="00DD059F">
        <w:tc>
          <w:tcPr>
            <w:tcW w:w="750" w:type="dxa"/>
          </w:tcPr>
          <w:p w:rsidR="00710E56" w:rsidRPr="00710E56" w:rsidRDefault="00710E56" w:rsidP="00BD5895">
            <w:pPr>
              <w:jc w:val="center"/>
              <w:rPr>
                <w:rFonts w:ascii="Times New Roman" w:hAnsi="Times New Roman" w:cs="Times New Roman"/>
                <w:sz w:val="24"/>
                <w:szCs w:val="24"/>
                <w:lang w:eastAsia="zh-CN"/>
              </w:rPr>
            </w:pPr>
            <w:r w:rsidRPr="00F273F6">
              <w:rPr>
                <w:rFonts w:ascii="Times New Roman" w:hAnsi="Times New Roman" w:cs="Times New Roman"/>
                <w:b/>
                <w:sz w:val="24"/>
                <w:szCs w:val="24"/>
                <w:lang w:val="en-US" w:eastAsia="zh-CN"/>
              </w:rPr>
              <w:t>II</w:t>
            </w:r>
            <w:r>
              <w:rPr>
                <w:rFonts w:ascii="Times New Roman" w:hAnsi="Times New Roman" w:cs="Times New Roman"/>
                <w:sz w:val="24"/>
                <w:szCs w:val="24"/>
                <w:lang w:eastAsia="zh-CN"/>
              </w:rPr>
              <w:t>.</w:t>
            </w:r>
          </w:p>
        </w:tc>
        <w:tc>
          <w:tcPr>
            <w:tcW w:w="10132" w:type="dxa"/>
            <w:gridSpan w:val="3"/>
          </w:tcPr>
          <w:p w:rsidR="00710E56" w:rsidRPr="003F1A52" w:rsidRDefault="00710E56" w:rsidP="00BD5895">
            <w:pPr>
              <w:jc w:val="center"/>
              <w:rPr>
                <w:rFonts w:ascii="Times New Roman" w:hAnsi="Times New Roman" w:cs="Times New Roman"/>
                <w:b/>
                <w:i/>
                <w:sz w:val="24"/>
                <w:szCs w:val="24"/>
              </w:rPr>
            </w:pPr>
            <w:r w:rsidRPr="003F1A52">
              <w:rPr>
                <w:rFonts w:ascii="Times New Roman" w:hAnsi="Times New Roman" w:cs="Times New Roman"/>
                <w:b/>
                <w:i/>
                <w:sz w:val="24"/>
                <w:szCs w:val="24"/>
              </w:rPr>
              <w:t>Гигииена тела</w:t>
            </w:r>
          </w:p>
        </w:tc>
      </w:tr>
      <w:tr w:rsidR="00710E56" w:rsidRPr="00094FD6" w:rsidTr="00BD5895">
        <w:tc>
          <w:tcPr>
            <w:tcW w:w="750" w:type="dxa"/>
          </w:tcPr>
          <w:p w:rsidR="00710E56" w:rsidRPr="007A6691" w:rsidRDefault="00710E56" w:rsidP="00BD5895">
            <w:pPr>
              <w:jc w:val="center"/>
              <w:rPr>
                <w:rFonts w:ascii="Times New Roman" w:hAnsi="Times New Roman" w:cs="Times New Roman"/>
                <w:sz w:val="24"/>
                <w:szCs w:val="24"/>
                <w:lang w:eastAsia="zh-CN"/>
              </w:rPr>
            </w:pPr>
          </w:p>
        </w:tc>
        <w:tc>
          <w:tcPr>
            <w:tcW w:w="6729" w:type="dxa"/>
          </w:tcPr>
          <w:p w:rsidR="00710E56" w:rsidRPr="003F1A52" w:rsidRDefault="00710E56" w:rsidP="00BD5895">
            <w:pPr>
              <w:suppressAutoHyphens/>
              <w:rPr>
                <w:rFonts w:ascii="Times New Roman" w:eastAsia="Calibri" w:hAnsi="Times New Roman" w:cs="Times New Roman"/>
                <w:color w:val="000000"/>
                <w:sz w:val="24"/>
                <w:szCs w:val="24"/>
                <w:shd w:val="clear" w:color="auto" w:fill="FFFFFF"/>
              </w:rPr>
            </w:pPr>
            <w:r w:rsidRPr="003F1A52">
              <w:rPr>
                <w:rFonts w:ascii="Times New Roman" w:eastAsia="Calibri" w:hAnsi="Times New Roman" w:cs="Times New Roman"/>
                <w:color w:val="000000"/>
                <w:sz w:val="24"/>
                <w:szCs w:val="24"/>
                <w:shd w:val="clear" w:color="auto" w:fill="FFFFFF"/>
              </w:rPr>
              <w:t>Последовательность действий</w:t>
            </w:r>
            <w:r w:rsidR="00505AF9" w:rsidRPr="003F1A52">
              <w:rPr>
                <w:rFonts w:ascii="Times New Roman" w:eastAsia="Calibri" w:hAnsi="Times New Roman" w:cs="Times New Roman"/>
                <w:color w:val="000000"/>
                <w:sz w:val="24"/>
                <w:szCs w:val="24"/>
                <w:shd w:val="clear" w:color="auto" w:fill="FFFFFF"/>
              </w:rPr>
              <w:t xml:space="preserve"> при мытье и вытирании рук.</w:t>
            </w:r>
          </w:p>
        </w:tc>
        <w:tc>
          <w:tcPr>
            <w:tcW w:w="1560" w:type="dxa"/>
          </w:tcPr>
          <w:p w:rsidR="00710E56" w:rsidRPr="007A6691" w:rsidRDefault="003F1A52"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10E56" w:rsidRPr="007A6691" w:rsidRDefault="00710E56" w:rsidP="00BD5895">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color w:val="000000"/>
                <w:sz w:val="24"/>
                <w:szCs w:val="24"/>
                <w:shd w:val="clear" w:color="auto" w:fill="FFFFFF"/>
              </w:rPr>
            </w:pPr>
            <w:r w:rsidRPr="00841CA1">
              <w:rPr>
                <w:rFonts w:ascii="Times New Roman" w:eastAsia="SimSun" w:hAnsi="Times New Roman" w:cs="Mangal"/>
                <w:kern w:val="1"/>
                <w:sz w:val="24"/>
                <w:szCs w:val="24"/>
                <w:lang w:eastAsia="hi-IN" w:bidi="hi-IN"/>
              </w:rPr>
              <w:t>Подстригание ногтей ножницами. Подпиливание ногтей пилочкой.</w:t>
            </w:r>
          </w:p>
        </w:tc>
        <w:tc>
          <w:tcPr>
            <w:tcW w:w="1560" w:type="dxa"/>
          </w:tcPr>
          <w:p w:rsidR="003F1A52" w:rsidRPr="00094FD6"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7C3D2D" w:rsidRPr="00094FD6" w:rsidTr="00BD5895">
        <w:tc>
          <w:tcPr>
            <w:tcW w:w="750" w:type="dxa"/>
          </w:tcPr>
          <w:p w:rsidR="007C3D2D" w:rsidRPr="007A6691" w:rsidRDefault="007C3D2D" w:rsidP="003F1A52">
            <w:pPr>
              <w:jc w:val="center"/>
              <w:rPr>
                <w:rFonts w:ascii="Times New Roman" w:hAnsi="Times New Roman" w:cs="Times New Roman"/>
                <w:sz w:val="24"/>
                <w:szCs w:val="24"/>
                <w:lang w:eastAsia="zh-CN"/>
              </w:rPr>
            </w:pPr>
          </w:p>
        </w:tc>
        <w:tc>
          <w:tcPr>
            <w:tcW w:w="6729" w:type="dxa"/>
          </w:tcPr>
          <w:p w:rsidR="007C3D2D" w:rsidRPr="00841CA1" w:rsidRDefault="007C3D2D" w:rsidP="003F1A52">
            <w:pPr>
              <w:suppressAutoHyphens/>
              <w:rPr>
                <w:rFonts w:ascii="Times New Roman" w:eastAsia="SimSun" w:hAnsi="Times New Roman" w:cs="Mangal"/>
                <w:kern w:val="1"/>
                <w:sz w:val="24"/>
                <w:szCs w:val="24"/>
                <w:lang w:eastAsia="hi-IN" w:bidi="hi-IN"/>
              </w:rPr>
            </w:pPr>
            <w:r w:rsidRPr="007C3D2D">
              <w:rPr>
                <w:rFonts w:ascii="Times New Roman" w:eastAsia="Calibri" w:hAnsi="Times New Roman" w:cs="Times New Roman"/>
                <w:sz w:val="24"/>
                <w:szCs w:val="24"/>
                <w:lang w:eastAsia="en-US"/>
              </w:rPr>
              <w:t>Нанесение и удаление покрытия с ногтевой поверхности.</w:t>
            </w:r>
          </w:p>
        </w:tc>
        <w:tc>
          <w:tcPr>
            <w:tcW w:w="1560" w:type="dxa"/>
          </w:tcPr>
          <w:p w:rsidR="007C3D2D" w:rsidRDefault="007C3D2D"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color w:val="000000"/>
                <w:sz w:val="24"/>
                <w:szCs w:val="24"/>
                <w:shd w:val="clear" w:color="auto" w:fill="FFFFFF"/>
              </w:rPr>
            </w:pPr>
            <w:r w:rsidRPr="003F1A52">
              <w:rPr>
                <w:rFonts w:ascii="Times New Roman" w:eastAsia="Calibri" w:hAnsi="Times New Roman" w:cs="Times New Roman"/>
                <w:color w:val="000000"/>
                <w:sz w:val="24"/>
                <w:szCs w:val="24"/>
                <w:shd w:val="clear" w:color="auto" w:fill="FFFFFF"/>
              </w:rPr>
              <w:t>Уход за лицом.</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color w:val="000000"/>
                <w:sz w:val="24"/>
                <w:szCs w:val="24"/>
                <w:shd w:val="clear" w:color="auto" w:fill="FFFFFF"/>
              </w:rPr>
            </w:pPr>
            <w:r w:rsidRPr="003F1A52">
              <w:rPr>
                <w:rFonts w:ascii="Times New Roman" w:eastAsia="Calibri" w:hAnsi="Times New Roman" w:cs="Times New Roman"/>
                <w:color w:val="000000"/>
                <w:sz w:val="24"/>
                <w:szCs w:val="24"/>
                <w:shd w:val="clear" w:color="auto" w:fill="FFFFFF"/>
              </w:rPr>
              <w:t>Чистка зубов.</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Уход за ушами</w:t>
            </w:r>
          </w:p>
        </w:tc>
        <w:tc>
          <w:tcPr>
            <w:tcW w:w="1560" w:type="dxa"/>
          </w:tcPr>
          <w:p w:rsidR="003F1A52"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color w:val="000000"/>
                <w:sz w:val="24"/>
                <w:szCs w:val="24"/>
                <w:shd w:val="clear" w:color="auto" w:fill="FFFFFF"/>
              </w:rPr>
            </w:pPr>
            <w:r w:rsidRPr="003F1A52">
              <w:rPr>
                <w:rFonts w:ascii="Times New Roman" w:eastAsia="Calibri" w:hAnsi="Times New Roman" w:cs="Times New Roman"/>
                <w:color w:val="000000"/>
                <w:sz w:val="24"/>
                <w:szCs w:val="24"/>
                <w:shd w:val="clear" w:color="auto" w:fill="FFFFFF"/>
              </w:rPr>
              <w:t>Очищение носового хода.</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color w:val="000000"/>
                <w:sz w:val="24"/>
                <w:szCs w:val="24"/>
                <w:shd w:val="clear" w:color="auto" w:fill="FFFFFF"/>
              </w:rPr>
            </w:pPr>
            <w:r w:rsidRPr="00710E56">
              <w:rPr>
                <w:rFonts w:ascii="Times New Roman" w:eastAsia="Calibri" w:hAnsi="Times New Roman" w:cs="Times New Roman"/>
                <w:sz w:val="24"/>
                <w:szCs w:val="24"/>
              </w:rPr>
              <w:t>Мытье, вытирании и сушка волос.</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710E56" w:rsidRDefault="003F1A52" w:rsidP="003F1A52">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Уход за ногами.</w:t>
            </w:r>
          </w:p>
        </w:tc>
        <w:tc>
          <w:tcPr>
            <w:tcW w:w="1560" w:type="dxa"/>
          </w:tcPr>
          <w:p w:rsidR="003F1A52"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sz w:val="24"/>
                <w:szCs w:val="24"/>
              </w:rPr>
            </w:pPr>
            <w:r w:rsidRPr="00710E56">
              <w:rPr>
                <w:rFonts w:ascii="Times New Roman" w:eastAsia="Calibri" w:hAnsi="Times New Roman" w:cs="Times New Roman"/>
                <w:sz w:val="24"/>
                <w:szCs w:val="24"/>
              </w:rPr>
              <w:t>Косметические средства.</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sz w:val="24"/>
                <w:szCs w:val="24"/>
              </w:rPr>
            </w:pPr>
            <w:r w:rsidRPr="00710E56">
              <w:rPr>
                <w:rFonts w:ascii="Times New Roman" w:eastAsia="Calibri" w:hAnsi="Times New Roman" w:cs="Times New Roman"/>
                <w:sz w:val="24"/>
                <w:szCs w:val="24"/>
                <w:shd w:val="clear" w:color="auto" w:fill="FFFFFF"/>
              </w:rPr>
              <w:t>Гигиена тела и интимной зоны.</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DC46B1">
        <w:tc>
          <w:tcPr>
            <w:tcW w:w="750" w:type="dxa"/>
          </w:tcPr>
          <w:p w:rsidR="003F1A52" w:rsidRPr="00F273F6" w:rsidRDefault="003F1A52" w:rsidP="003F1A52">
            <w:pPr>
              <w:jc w:val="center"/>
              <w:rPr>
                <w:rFonts w:ascii="Times New Roman" w:hAnsi="Times New Roman" w:cs="Times New Roman"/>
                <w:b/>
                <w:sz w:val="24"/>
                <w:szCs w:val="24"/>
                <w:lang w:eastAsia="zh-CN"/>
              </w:rPr>
            </w:pPr>
            <w:r w:rsidRPr="00F273F6">
              <w:rPr>
                <w:rFonts w:ascii="Times New Roman" w:hAnsi="Times New Roman" w:cs="Times New Roman"/>
                <w:b/>
                <w:sz w:val="24"/>
                <w:szCs w:val="24"/>
                <w:lang w:val="en-US" w:eastAsia="zh-CN"/>
              </w:rPr>
              <w:t>III</w:t>
            </w:r>
            <w:r w:rsidRPr="00F273F6">
              <w:rPr>
                <w:rFonts w:ascii="Times New Roman" w:hAnsi="Times New Roman" w:cs="Times New Roman"/>
                <w:b/>
                <w:sz w:val="24"/>
                <w:szCs w:val="24"/>
                <w:lang w:eastAsia="zh-CN"/>
              </w:rPr>
              <w:t>.</w:t>
            </w:r>
          </w:p>
        </w:tc>
        <w:tc>
          <w:tcPr>
            <w:tcW w:w="10132" w:type="dxa"/>
            <w:gridSpan w:val="3"/>
            <w:shd w:val="clear" w:color="auto" w:fill="auto"/>
          </w:tcPr>
          <w:p w:rsidR="003F1A52" w:rsidRPr="003F1A52" w:rsidRDefault="003F1A52" w:rsidP="003F1A52">
            <w:pPr>
              <w:suppressAutoHyphens/>
              <w:ind w:right="-185"/>
              <w:jc w:val="center"/>
              <w:rPr>
                <w:rFonts w:ascii="Times New Roman" w:eastAsia="Arial Unicode MS" w:hAnsi="Times New Roman" w:cs="Calibri"/>
                <w:b/>
                <w:bCs/>
                <w:i/>
                <w:color w:val="00000A"/>
                <w:kern w:val="1"/>
                <w:sz w:val="24"/>
                <w:szCs w:val="24"/>
                <w:lang w:eastAsia="ar-SA"/>
              </w:rPr>
            </w:pPr>
            <w:r w:rsidRPr="003F1A52">
              <w:rPr>
                <w:rFonts w:ascii="Times New Roman" w:hAnsi="Times New Roman" w:cs="Times New Roman"/>
                <w:b/>
                <w:bCs/>
                <w:i/>
                <w:sz w:val="24"/>
                <w:szCs w:val="24"/>
                <w:lang w:eastAsia="ar-SA"/>
              </w:rPr>
              <w:t>Обращение с одеждой и обувью</w:t>
            </w:r>
          </w:p>
        </w:tc>
      </w:tr>
      <w:tr w:rsidR="003F1A52" w:rsidRPr="00094FD6" w:rsidTr="00BD5895">
        <w:tc>
          <w:tcPr>
            <w:tcW w:w="750" w:type="dxa"/>
          </w:tcPr>
          <w:p w:rsidR="003F1A52" w:rsidRPr="00F273F6" w:rsidRDefault="003F1A52" w:rsidP="003F1A52">
            <w:pPr>
              <w:jc w:val="center"/>
              <w:rPr>
                <w:rFonts w:ascii="Times New Roman" w:hAnsi="Times New Roman" w:cs="Times New Roman"/>
                <w:b/>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sz w:val="24"/>
                <w:szCs w:val="24"/>
                <w:shd w:val="clear" w:color="auto" w:fill="FFFFFF"/>
              </w:rPr>
            </w:pPr>
            <w:r w:rsidRPr="003F1A52">
              <w:rPr>
                <w:rFonts w:ascii="Times New Roman" w:eastAsia="Calibri" w:hAnsi="Times New Roman" w:cs="Times New Roman"/>
                <w:sz w:val="24"/>
                <w:szCs w:val="24"/>
                <w:shd w:val="clear" w:color="auto" w:fill="FFFFFF"/>
              </w:rPr>
              <w:t>Назначение предметов одежды, ее деталей.</w:t>
            </w:r>
          </w:p>
        </w:tc>
        <w:tc>
          <w:tcPr>
            <w:tcW w:w="1560" w:type="dxa"/>
          </w:tcPr>
          <w:p w:rsidR="003F1A52" w:rsidRPr="007A6691" w:rsidRDefault="007C3D2D"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3F1A52" w:rsidRPr="007A6691" w:rsidRDefault="003F1A52" w:rsidP="003F1A52">
            <w:pPr>
              <w:jc w:val="center"/>
              <w:rPr>
                <w:rFonts w:ascii="Times New Roman" w:hAnsi="Times New Roman" w:cs="Times New Roman"/>
                <w:sz w:val="24"/>
                <w:szCs w:val="24"/>
              </w:rPr>
            </w:pPr>
          </w:p>
        </w:tc>
      </w:tr>
      <w:tr w:rsidR="007C3D2D" w:rsidRPr="00094FD6" w:rsidTr="00BD5895">
        <w:tc>
          <w:tcPr>
            <w:tcW w:w="750" w:type="dxa"/>
          </w:tcPr>
          <w:p w:rsidR="007C3D2D" w:rsidRPr="00F273F6" w:rsidRDefault="007C3D2D" w:rsidP="003F1A52">
            <w:pPr>
              <w:jc w:val="center"/>
              <w:rPr>
                <w:rFonts w:ascii="Times New Roman" w:hAnsi="Times New Roman" w:cs="Times New Roman"/>
                <w:b/>
                <w:sz w:val="24"/>
                <w:szCs w:val="24"/>
                <w:lang w:eastAsia="zh-CN"/>
              </w:rPr>
            </w:pPr>
          </w:p>
        </w:tc>
        <w:tc>
          <w:tcPr>
            <w:tcW w:w="6729" w:type="dxa"/>
          </w:tcPr>
          <w:p w:rsidR="007C3D2D" w:rsidRPr="003F1A52" w:rsidRDefault="007C3D2D" w:rsidP="003F1A52">
            <w:pPr>
              <w:suppressAutoHyphens/>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Различение сезонной одежды.</w:t>
            </w:r>
          </w:p>
        </w:tc>
        <w:tc>
          <w:tcPr>
            <w:tcW w:w="1560" w:type="dxa"/>
          </w:tcPr>
          <w:p w:rsidR="007C3D2D" w:rsidRDefault="007C3D2D"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3F1A52">
            <w:pPr>
              <w:jc w:val="center"/>
              <w:rPr>
                <w:rFonts w:ascii="Times New Roman" w:hAnsi="Times New Roman" w:cs="Times New Roman"/>
                <w:sz w:val="24"/>
                <w:szCs w:val="24"/>
              </w:rPr>
            </w:pPr>
          </w:p>
        </w:tc>
      </w:tr>
      <w:tr w:rsidR="003F1A52" w:rsidRPr="00094FD6" w:rsidTr="00BD5895">
        <w:tc>
          <w:tcPr>
            <w:tcW w:w="750" w:type="dxa"/>
          </w:tcPr>
          <w:p w:rsidR="003F1A52" w:rsidRPr="00F273F6" w:rsidRDefault="003F1A52" w:rsidP="003F1A52">
            <w:pPr>
              <w:jc w:val="center"/>
              <w:rPr>
                <w:rFonts w:ascii="Times New Roman" w:hAnsi="Times New Roman" w:cs="Times New Roman"/>
                <w:b/>
                <w:sz w:val="24"/>
                <w:szCs w:val="24"/>
                <w:lang w:eastAsia="zh-CN"/>
              </w:rPr>
            </w:pPr>
          </w:p>
        </w:tc>
        <w:tc>
          <w:tcPr>
            <w:tcW w:w="6729" w:type="dxa"/>
          </w:tcPr>
          <w:p w:rsidR="003F1A52" w:rsidRPr="003F1A52" w:rsidRDefault="007C3D2D" w:rsidP="003F1A52">
            <w:pPr>
              <w:suppressAutoHyphens/>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Назначение обуви. </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7C3D2D" w:rsidRPr="00094FD6" w:rsidTr="00BD5895">
        <w:tc>
          <w:tcPr>
            <w:tcW w:w="750" w:type="dxa"/>
          </w:tcPr>
          <w:p w:rsidR="007C3D2D" w:rsidRPr="00F273F6" w:rsidRDefault="007C3D2D" w:rsidP="003F1A52">
            <w:pPr>
              <w:jc w:val="center"/>
              <w:rPr>
                <w:rFonts w:ascii="Times New Roman" w:hAnsi="Times New Roman" w:cs="Times New Roman"/>
                <w:b/>
                <w:sz w:val="24"/>
                <w:szCs w:val="24"/>
                <w:lang w:eastAsia="zh-CN"/>
              </w:rPr>
            </w:pPr>
          </w:p>
        </w:tc>
        <w:tc>
          <w:tcPr>
            <w:tcW w:w="6729" w:type="dxa"/>
          </w:tcPr>
          <w:p w:rsidR="007C3D2D" w:rsidRDefault="007C3D2D" w:rsidP="003F1A52">
            <w:pPr>
              <w:suppressAutoHyphens/>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Различение сезонной обуви.</w:t>
            </w:r>
          </w:p>
        </w:tc>
        <w:tc>
          <w:tcPr>
            <w:tcW w:w="1560" w:type="dxa"/>
          </w:tcPr>
          <w:p w:rsidR="007C3D2D" w:rsidRDefault="007C3D2D"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3F1A52">
            <w:pPr>
              <w:jc w:val="center"/>
              <w:rPr>
                <w:rFonts w:ascii="Times New Roman" w:hAnsi="Times New Roman" w:cs="Times New Roman"/>
                <w:sz w:val="24"/>
                <w:szCs w:val="24"/>
              </w:rPr>
            </w:pPr>
          </w:p>
        </w:tc>
      </w:tr>
      <w:tr w:rsidR="007C3D2D" w:rsidRPr="00094FD6" w:rsidTr="00BD5895">
        <w:tc>
          <w:tcPr>
            <w:tcW w:w="750" w:type="dxa"/>
          </w:tcPr>
          <w:p w:rsidR="007C3D2D" w:rsidRPr="00F273F6" w:rsidRDefault="007C3D2D" w:rsidP="003F1A52">
            <w:pPr>
              <w:jc w:val="center"/>
              <w:rPr>
                <w:rFonts w:ascii="Times New Roman" w:hAnsi="Times New Roman" w:cs="Times New Roman"/>
                <w:b/>
                <w:sz w:val="24"/>
                <w:szCs w:val="24"/>
                <w:lang w:eastAsia="zh-CN"/>
              </w:rPr>
            </w:pPr>
          </w:p>
        </w:tc>
        <w:tc>
          <w:tcPr>
            <w:tcW w:w="6729" w:type="dxa"/>
          </w:tcPr>
          <w:p w:rsidR="007C3D2D" w:rsidRDefault="007C3D2D" w:rsidP="003F1A52">
            <w:pPr>
              <w:suppressAutoHyphens/>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Головные уборы.</w:t>
            </w:r>
          </w:p>
        </w:tc>
        <w:tc>
          <w:tcPr>
            <w:tcW w:w="1560" w:type="dxa"/>
          </w:tcPr>
          <w:p w:rsidR="007C3D2D" w:rsidRDefault="007C3D2D"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3F1A52">
            <w:pPr>
              <w:jc w:val="center"/>
              <w:rPr>
                <w:rFonts w:ascii="Times New Roman" w:hAnsi="Times New Roman" w:cs="Times New Roman"/>
                <w:sz w:val="24"/>
                <w:szCs w:val="24"/>
              </w:rPr>
            </w:pPr>
          </w:p>
        </w:tc>
      </w:tr>
      <w:tr w:rsidR="003F1A52" w:rsidRPr="00094FD6" w:rsidTr="00BD5895">
        <w:tc>
          <w:tcPr>
            <w:tcW w:w="750" w:type="dxa"/>
          </w:tcPr>
          <w:p w:rsidR="003F1A52" w:rsidRPr="00F273F6" w:rsidRDefault="003F1A52" w:rsidP="003F1A52">
            <w:pPr>
              <w:jc w:val="center"/>
              <w:rPr>
                <w:rFonts w:ascii="Times New Roman" w:hAnsi="Times New Roman" w:cs="Times New Roman"/>
                <w:b/>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sz w:val="24"/>
                <w:szCs w:val="24"/>
                <w:shd w:val="clear" w:color="auto" w:fill="FFFFFF"/>
              </w:rPr>
            </w:pPr>
            <w:r w:rsidRPr="003F1A52">
              <w:rPr>
                <w:rFonts w:ascii="Times New Roman" w:eastAsia="Calibri" w:hAnsi="Times New Roman" w:cs="Times New Roman"/>
                <w:sz w:val="24"/>
                <w:szCs w:val="24"/>
                <w:shd w:val="clear" w:color="auto" w:fill="FFFFFF"/>
              </w:rPr>
              <w:t xml:space="preserve">Мой внешний вид. </w:t>
            </w:r>
            <w:r w:rsidRPr="00841CA1">
              <w:rPr>
                <w:rFonts w:ascii="Times New Roman" w:eastAsia="Arial Unicode MS" w:hAnsi="Times New Roman" w:cs="Times New Roman"/>
                <w:color w:val="00000A"/>
                <w:kern w:val="1"/>
                <w:sz w:val="24"/>
                <w:szCs w:val="24"/>
                <w:lang w:eastAsia="ar-SA"/>
              </w:rPr>
              <w:t>Соблюдение последов</w:t>
            </w:r>
            <w:r w:rsidRPr="003F1A52">
              <w:rPr>
                <w:rFonts w:ascii="Times New Roman" w:eastAsia="Arial Unicode MS" w:hAnsi="Times New Roman" w:cs="Times New Roman"/>
                <w:color w:val="00000A"/>
                <w:kern w:val="1"/>
                <w:sz w:val="24"/>
                <w:szCs w:val="24"/>
                <w:lang w:eastAsia="ar-SA"/>
              </w:rPr>
              <w:t>ательности действий при одевании и раздевании</w:t>
            </w:r>
            <w:r w:rsidRPr="00841CA1">
              <w:rPr>
                <w:rFonts w:ascii="Times New Roman" w:eastAsia="Arial Unicode MS" w:hAnsi="Times New Roman" w:cs="Times New Roman"/>
                <w:color w:val="00000A"/>
                <w:kern w:val="1"/>
                <w:sz w:val="24"/>
                <w:szCs w:val="24"/>
                <w:lang w:eastAsia="ar-SA"/>
              </w:rPr>
              <w:t xml:space="preserve"> комплекта одежды</w:t>
            </w:r>
            <w:r w:rsidRPr="003F1A52">
              <w:rPr>
                <w:rFonts w:ascii="Times New Roman" w:eastAsia="Arial Unicode MS" w:hAnsi="Times New Roman" w:cs="Times New Roman"/>
                <w:color w:val="00000A"/>
                <w:kern w:val="1"/>
                <w:sz w:val="24"/>
                <w:szCs w:val="24"/>
                <w:lang w:eastAsia="ar-SA"/>
              </w:rPr>
              <w:t xml:space="preserve">. </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F273F6" w:rsidRDefault="003F1A52" w:rsidP="003F1A52">
            <w:pPr>
              <w:jc w:val="center"/>
              <w:rPr>
                <w:rFonts w:ascii="Times New Roman" w:hAnsi="Times New Roman" w:cs="Times New Roman"/>
                <w:b/>
                <w:sz w:val="24"/>
                <w:szCs w:val="24"/>
                <w:lang w:eastAsia="zh-CN"/>
              </w:rPr>
            </w:pPr>
          </w:p>
        </w:tc>
        <w:tc>
          <w:tcPr>
            <w:tcW w:w="6729" w:type="dxa"/>
          </w:tcPr>
          <w:p w:rsidR="003F1A52" w:rsidRPr="003F1A52" w:rsidRDefault="003F1A52" w:rsidP="003F1A52">
            <w:pPr>
              <w:suppressAutoHyphens/>
              <w:rPr>
                <w:rFonts w:ascii="Times New Roman" w:eastAsia="Calibri" w:hAnsi="Times New Roman" w:cs="Times New Roman"/>
                <w:sz w:val="24"/>
                <w:szCs w:val="24"/>
                <w:shd w:val="clear" w:color="auto" w:fill="FFFFFF"/>
              </w:rPr>
            </w:pPr>
            <w:r w:rsidRPr="00841CA1">
              <w:rPr>
                <w:rFonts w:ascii="Times New Roman" w:eastAsia="Arial Unicode MS" w:hAnsi="Times New Roman" w:cs="Times New Roman"/>
                <w:color w:val="00000A"/>
                <w:kern w:val="1"/>
                <w:sz w:val="24"/>
                <w:szCs w:val="24"/>
                <w:lang w:eastAsia="ar-SA"/>
              </w:rPr>
              <w:t>Застегивание (завязывание) липучки (молнии, пуговицы, кнопки, ремня, шнурка).</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42872">
        <w:tc>
          <w:tcPr>
            <w:tcW w:w="750" w:type="dxa"/>
          </w:tcPr>
          <w:p w:rsidR="003F1A52" w:rsidRPr="00F273F6" w:rsidRDefault="003F1A52" w:rsidP="003F1A52">
            <w:pPr>
              <w:jc w:val="center"/>
              <w:rPr>
                <w:rFonts w:ascii="Times New Roman" w:hAnsi="Times New Roman" w:cs="Times New Roman"/>
                <w:b/>
                <w:sz w:val="24"/>
                <w:szCs w:val="24"/>
                <w:lang w:eastAsia="zh-CN"/>
              </w:rPr>
            </w:pPr>
            <w:r w:rsidRPr="00F273F6">
              <w:rPr>
                <w:rFonts w:ascii="Times New Roman" w:hAnsi="Times New Roman" w:cs="Times New Roman"/>
                <w:b/>
                <w:sz w:val="24"/>
                <w:szCs w:val="24"/>
                <w:lang w:val="en-US" w:eastAsia="zh-CN"/>
              </w:rPr>
              <w:t>IV</w:t>
            </w:r>
            <w:r w:rsidRPr="00F273F6">
              <w:rPr>
                <w:rFonts w:ascii="Times New Roman" w:hAnsi="Times New Roman" w:cs="Times New Roman"/>
                <w:b/>
                <w:sz w:val="24"/>
                <w:szCs w:val="24"/>
                <w:lang w:eastAsia="zh-CN"/>
              </w:rPr>
              <w:t>.</w:t>
            </w:r>
          </w:p>
        </w:tc>
        <w:tc>
          <w:tcPr>
            <w:tcW w:w="10132" w:type="dxa"/>
            <w:gridSpan w:val="3"/>
          </w:tcPr>
          <w:p w:rsidR="003F1A52" w:rsidRPr="003F1A52" w:rsidRDefault="003F1A52" w:rsidP="003F1A52">
            <w:pPr>
              <w:jc w:val="center"/>
              <w:rPr>
                <w:rFonts w:ascii="Times New Roman" w:hAnsi="Times New Roman" w:cs="Times New Roman"/>
                <w:b/>
                <w:i/>
                <w:sz w:val="24"/>
                <w:szCs w:val="24"/>
              </w:rPr>
            </w:pPr>
            <w:r w:rsidRPr="003F1A52">
              <w:rPr>
                <w:rFonts w:ascii="Times New Roman" w:eastAsia="Arial Unicode MS" w:hAnsi="Times New Roman" w:cs="Calibri"/>
                <w:b/>
                <w:i/>
                <w:color w:val="00000A"/>
                <w:kern w:val="1"/>
                <w:sz w:val="24"/>
                <w:szCs w:val="24"/>
                <w:lang w:eastAsia="ar-SA"/>
              </w:rPr>
              <w:t>Туалет</w:t>
            </w:r>
          </w:p>
        </w:tc>
      </w:tr>
      <w:tr w:rsidR="003F1A52" w:rsidRPr="00094FD6" w:rsidTr="00BD5895">
        <w:tc>
          <w:tcPr>
            <w:tcW w:w="750" w:type="dxa"/>
          </w:tcPr>
          <w:p w:rsidR="003F1A52" w:rsidRPr="007A6691" w:rsidRDefault="003F1A52" w:rsidP="003F1A52">
            <w:pPr>
              <w:jc w:val="center"/>
              <w:rPr>
                <w:rFonts w:ascii="Times New Roman" w:hAnsi="Times New Roman" w:cs="Times New Roman"/>
                <w:sz w:val="24"/>
                <w:szCs w:val="24"/>
                <w:lang w:eastAsia="zh-CN"/>
              </w:rPr>
            </w:pPr>
          </w:p>
        </w:tc>
        <w:tc>
          <w:tcPr>
            <w:tcW w:w="6729" w:type="dxa"/>
          </w:tcPr>
          <w:p w:rsidR="003F1A52" w:rsidRPr="003F1A52" w:rsidRDefault="003F1A52" w:rsidP="003F1A52">
            <w:pPr>
              <w:spacing w:line="276" w:lineRule="auto"/>
              <w:contextualSpacing/>
              <w:rPr>
                <w:rFonts w:ascii="Times New Roman" w:eastAsia="Calibri" w:hAnsi="Times New Roman" w:cs="Times New Roman"/>
                <w:color w:val="000000"/>
                <w:sz w:val="24"/>
                <w:szCs w:val="24"/>
                <w:shd w:val="clear" w:color="auto" w:fill="FFFFFF"/>
              </w:rPr>
            </w:pPr>
            <w:r w:rsidRPr="00710E56">
              <w:rPr>
                <w:rFonts w:ascii="Times New Roman" w:eastAsia="Calibri" w:hAnsi="Times New Roman" w:cs="Times New Roman"/>
                <w:color w:val="000000"/>
                <w:sz w:val="24"/>
                <w:szCs w:val="24"/>
                <w:shd w:val="clear" w:color="auto" w:fill="FFFFFF"/>
              </w:rPr>
              <w:t>Правила посещения туалета.</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2A4770">
        <w:tc>
          <w:tcPr>
            <w:tcW w:w="750" w:type="dxa"/>
          </w:tcPr>
          <w:p w:rsidR="003F1A52" w:rsidRPr="007F031F" w:rsidRDefault="003F1A52" w:rsidP="003F1A52">
            <w:pPr>
              <w:jc w:val="center"/>
              <w:rPr>
                <w:rFonts w:ascii="Times New Roman" w:hAnsi="Times New Roman" w:cs="Times New Roman"/>
                <w:b/>
                <w:sz w:val="24"/>
                <w:szCs w:val="24"/>
                <w:lang w:eastAsia="zh-CN"/>
              </w:rPr>
            </w:pPr>
            <w:r w:rsidRPr="007F031F">
              <w:rPr>
                <w:rFonts w:ascii="Times New Roman" w:hAnsi="Times New Roman" w:cs="Times New Roman"/>
                <w:b/>
                <w:sz w:val="24"/>
                <w:szCs w:val="24"/>
                <w:lang w:val="en-US" w:eastAsia="zh-CN"/>
              </w:rPr>
              <w:t>V</w:t>
            </w:r>
            <w:r w:rsidRPr="007F031F">
              <w:rPr>
                <w:rFonts w:ascii="Times New Roman" w:hAnsi="Times New Roman" w:cs="Times New Roman"/>
                <w:b/>
                <w:sz w:val="24"/>
                <w:szCs w:val="24"/>
                <w:lang w:eastAsia="zh-CN"/>
              </w:rPr>
              <w:t>.</w:t>
            </w:r>
          </w:p>
        </w:tc>
        <w:tc>
          <w:tcPr>
            <w:tcW w:w="10132" w:type="dxa"/>
            <w:gridSpan w:val="3"/>
          </w:tcPr>
          <w:p w:rsidR="003F1A52" w:rsidRPr="003F1A52" w:rsidRDefault="003F1A52" w:rsidP="003F1A52">
            <w:pPr>
              <w:jc w:val="center"/>
              <w:rPr>
                <w:rFonts w:ascii="Times New Roman" w:hAnsi="Times New Roman" w:cs="Times New Roman"/>
                <w:b/>
                <w:i/>
                <w:sz w:val="24"/>
                <w:szCs w:val="24"/>
              </w:rPr>
            </w:pPr>
            <w:r w:rsidRPr="003F1A52">
              <w:rPr>
                <w:rFonts w:ascii="Times New Roman" w:eastAsia="Arial Unicode MS" w:hAnsi="Times New Roman" w:cs="Calibri"/>
                <w:b/>
                <w:i/>
                <w:color w:val="00000A"/>
                <w:kern w:val="1"/>
                <w:sz w:val="24"/>
                <w:szCs w:val="24"/>
                <w:lang w:eastAsia="ar-SA"/>
              </w:rPr>
              <w:t>Прием пищи.</w:t>
            </w:r>
          </w:p>
        </w:tc>
      </w:tr>
      <w:tr w:rsidR="003F1A52" w:rsidRPr="00094FD6" w:rsidTr="00BD5895">
        <w:tc>
          <w:tcPr>
            <w:tcW w:w="750" w:type="dxa"/>
          </w:tcPr>
          <w:p w:rsidR="003F1A52" w:rsidRPr="007F031F" w:rsidRDefault="003F1A52" w:rsidP="003F1A52">
            <w:pPr>
              <w:jc w:val="center"/>
              <w:rPr>
                <w:rFonts w:ascii="Times New Roman" w:hAnsi="Times New Roman" w:cs="Times New Roman"/>
                <w:b/>
                <w:sz w:val="24"/>
                <w:szCs w:val="24"/>
                <w:lang w:eastAsia="zh-CN"/>
              </w:rPr>
            </w:pPr>
          </w:p>
        </w:tc>
        <w:tc>
          <w:tcPr>
            <w:tcW w:w="6729" w:type="dxa"/>
          </w:tcPr>
          <w:p w:rsidR="003F1A52" w:rsidRPr="003F1A52" w:rsidRDefault="003F1A52" w:rsidP="003F1A52">
            <w:pPr>
              <w:suppressAutoHyphens/>
              <w:rPr>
                <w:rFonts w:ascii="Times New Roman" w:eastAsia="Arial Unicode MS" w:hAnsi="Times New Roman" w:cs="Times New Roman"/>
                <w:color w:val="00000A"/>
                <w:kern w:val="1"/>
                <w:sz w:val="24"/>
                <w:szCs w:val="24"/>
                <w:lang w:eastAsia="ar-SA"/>
              </w:rPr>
            </w:pPr>
            <w:r w:rsidRPr="003F1A52">
              <w:rPr>
                <w:rFonts w:ascii="Times New Roman" w:eastAsia="Arial Unicode MS" w:hAnsi="Times New Roman" w:cs="Times New Roman"/>
                <w:color w:val="00000A"/>
                <w:kern w:val="1"/>
                <w:sz w:val="24"/>
                <w:szCs w:val="24"/>
                <w:lang w:eastAsia="ar-SA"/>
              </w:rPr>
              <w:t>Правила пользования</w:t>
            </w:r>
            <w:r>
              <w:rPr>
                <w:rFonts w:ascii="Times New Roman" w:eastAsia="Arial Unicode MS" w:hAnsi="Times New Roman" w:cs="Times New Roman"/>
                <w:color w:val="00000A"/>
                <w:kern w:val="1"/>
                <w:sz w:val="24"/>
                <w:szCs w:val="24"/>
                <w:lang w:eastAsia="ar-SA"/>
              </w:rPr>
              <w:t xml:space="preserve"> кружкой и стаканом.</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F031F" w:rsidRDefault="003F1A52" w:rsidP="003F1A52">
            <w:pPr>
              <w:jc w:val="center"/>
              <w:rPr>
                <w:rFonts w:ascii="Times New Roman" w:hAnsi="Times New Roman" w:cs="Times New Roman"/>
                <w:b/>
                <w:sz w:val="24"/>
                <w:szCs w:val="24"/>
                <w:lang w:eastAsia="zh-CN"/>
              </w:rPr>
            </w:pPr>
          </w:p>
        </w:tc>
        <w:tc>
          <w:tcPr>
            <w:tcW w:w="6729" w:type="dxa"/>
          </w:tcPr>
          <w:p w:rsidR="003F1A52" w:rsidRPr="003F1A52" w:rsidRDefault="003F1A52" w:rsidP="003F1A52">
            <w:pPr>
              <w:suppressAutoHyphens/>
              <w:rPr>
                <w:rFonts w:ascii="Times New Roman" w:eastAsia="Arial Unicode MS" w:hAnsi="Times New Roman" w:cs="Times New Roman"/>
                <w:color w:val="00000A"/>
                <w:kern w:val="1"/>
                <w:sz w:val="24"/>
                <w:szCs w:val="24"/>
                <w:lang w:eastAsia="ar-SA"/>
              </w:rPr>
            </w:pPr>
            <w:r w:rsidRPr="003F1A52">
              <w:rPr>
                <w:rFonts w:ascii="Times New Roman" w:eastAsia="Arial Unicode MS" w:hAnsi="Times New Roman" w:cs="Times New Roman"/>
                <w:color w:val="00000A"/>
                <w:kern w:val="1"/>
                <w:sz w:val="24"/>
                <w:szCs w:val="24"/>
                <w:lang w:eastAsia="ar-SA"/>
              </w:rPr>
              <w:t>Правила пользования столовыми приборами.</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3F1A52" w:rsidRPr="00094FD6" w:rsidTr="00BD5895">
        <w:tc>
          <w:tcPr>
            <w:tcW w:w="750" w:type="dxa"/>
          </w:tcPr>
          <w:p w:rsidR="003F1A52" w:rsidRPr="007F031F" w:rsidRDefault="003F1A52" w:rsidP="003F1A52">
            <w:pPr>
              <w:jc w:val="center"/>
              <w:rPr>
                <w:rFonts w:ascii="Times New Roman" w:hAnsi="Times New Roman" w:cs="Times New Roman"/>
                <w:b/>
                <w:sz w:val="24"/>
                <w:szCs w:val="24"/>
                <w:lang w:eastAsia="zh-CN"/>
              </w:rPr>
            </w:pPr>
          </w:p>
        </w:tc>
        <w:tc>
          <w:tcPr>
            <w:tcW w:w="6729" w:type="dxa"/>
          </w:tcPr>
          <w:p w:rsidR="003F1A52" w:rsidRPr="003F1A52" w:rsidRDefault="003F1A52" w:rsidP="003F1A52">
            <w:pPr>
              <w:suppressAutoHyphens/>
              <w:rPr>
                <w:rFonts w:ascii="Times New Roman" w:eastAsia="Arial Unicode MS" w:hAnsi="Times New Roman" w:cs="Times New Roman"/>
                <w:color w:val="00000A"/>
                <w:kern w:val="1"/>
                <w:sz w:val="24"/>
                <w:szCs w:val="24"/>
                <w:lang w:eastAsia="ar-SA"/>
              </w:rPr>
            </w:pPr>
            <w:r w:rsidRPr="003F1A52">
              <w:rPr>
                <w:rFonts w:ascii="Times New Roman" w:eastAsia="Arial Unicode MS" w:hAnsi="Times New Roman" w:cs="Times New Roman"/>
                <w:color w:val="00000A"/>
                <w:kern w:val="1"/>
                <w:sz w:val="24"/>
                <w:szCs w:val="24"/>
                <w:lang w:eastAsia="ar-SA"/>
              </w:rPr>
              <w:t>Культура поведения за столом во время еды.</w:t>
            </w:r>
          </w:p>
        </w:tc>
        <w:tc>
          <w:tcPr>
            <w:tcW w:w="1560" w:type="dxa"/>
          </w:tcPr>
          <w:p w:rsidR="003F1A52" w:rsidRPr="007A6691" w:rsidRDefault="003F1A52"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3F1A52" w:rsidRPr="007A6691" w:rsidRDefault="003F1A52" w:rsidP="003F1A52">
            <w:pPr>
              <w:jc w:val="center"/>
              <w:rPr>
                <w:rFonts w:ascii="Times New Roman" w:hAnsi="Times New Roman" w:cs="Times New Roman"/>
                <w:sz w:val="24"/>
                <w:szCs w:val="24"/>
              </w:rPr>
            </w:pPr>
          </w:p>
        </w:tc>
      </w:tr>
      <w:tr w:rsidR="007C3D2D" w:rsidRPr="00094FD6" w:rsidTr="00BD5895">
        <w:tc>
          <w:tcPr>
            <w:tcW w:w="750" w:type="dxa"/>
          </w:tcPr>
          <w:p w:rsidR="007C3D2D" w:rsidRPr="007F031F" w:rsidRDefault="007C3D2D" w:rsidP="003F1A52">
            <w:pPr>
              <w:jc w:val="center"/>
              <w:rPr>
                <w:rFonts w:ascii="Times New Roman" w:hAnsi="Times New Roman" w:cs="Times New Roman"/>
                <w:b/>
                <w:sz w:val="24"/>
                <w:szCs w:val="24"/>
                <w:lang w:eastAsia="zh-CN"/>
              </w:rPr>
            </w:pPr>
          </w:p>
        </w:tc>
        <w:tc>
          <w:tcPr>
            <w:tcW w:w="6729" w:type="dxa"/>
          </w:tcPr>
          <w:p w:rsidR="007C3D2D" w:rsidRPr="003F1A52" w:rsidRDefault="007C3D2D" w:rsidP="003F1A52">
            <w:pPr>
              <w:suppressAutoHyphens/>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Уборка стола после еды.</w:t>
            </w:r>
          </w:p>
        </w:tc>
        <w:tc>
          <w:tcPr>
            <w:tcW w:w="1560" w:type="dxa"/>
          </w:tcPr>
          <w:p w:rsidR="007C3D2D" w:rsidRDefault="007C3D2D" w:rsidP="003F1A5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3F1A52">
            <w:pPr>
              <w:jc w:val="center"/>
              <w:rPr>
                <w:rFonts w:ascii="Times New Roman" w:hAnsi="Times New Roman" w:cs="Times New Roman"/>
                <w:sz w:val="24"/>
                <w:szCs w:val="24"/>
              </w:rPr>
            </w:pPr>
          </w:p>
        </w:tc>
      </w:tr>
      <w:tr w:rsidR="003F1A52" w:rsidRPr="00094FD6" w:rsidTr="00221B80">
        <w:tc>
          <w:tcPr>
            <w:tcW w:w="750" w:type="dxa"/>
          </w:tcPr>
          <w:p w:rsidR="003F1A52" w:rsidRPr="007F031F" w:rsidRDefault="003F1A52" w:rsidP="003F1A52">
            <w:pPr>
              <w:jc w:val="center"/>
              <w:rPr>
                <w:rFonts w:ascii="Times New Roman" w:hAnsi="Times New Roman" w:cs="Times New Roman"/>
                <w:b/>
                <w:sz w:val="24"/>
                <w:szCs w:val="24"/>
                <w:lang w:eastAsia="zh-CN"/>
              </w:rPr>
            </w:pPr>
            <w:r w:rsidRPr="007F031F">
              <w:rPr>
                <w:rFonts w:ascii="Times New Roman" w:hAnsi="Times New Roman" w:cs="Times New Roman"/>
                <w:b/>
                <w:sz w:val="24"/>
                <w:szCs w:val="24"/>
                <w:lang w:val="en-US" w:eastAsia="zh-CN"/>
              </w:rPr>
              <w:t>VI</w:t>
            </w:r>
            <w:r w:rsidRPr="007F031F">
              <w:rPr>
                <w:rFonts w:ascii="Times New Roman" w:hAnsi="Times New Roman" w:cs="Times New Roman"/>
                <w:b/>
                <w:sz w:val="24"/>
                <w:szCs w:val="24"/>
                <w:lang w:eastAsia="zh-CN"/>
              </w:rPr>
              <w:t>.</w:t>
            </w:r>
          </w:p>
        </w:tc>
        <w:tc>
          <w:tcPr>
            <w:tcW w:w="10132" w:type="dxa"/>
            <w:gridSpan w:val="3"/>
          </w:tcPr>
          <w:p w:rsidR="003F1A52" w:rsidRPr="003F1A52" w:rsidRDefault="003F1A52" w:rsidP="003F1A52">
            <w:pPr>
              <w:jc w:val="center"/>
              <w:rPr>
                <w:rFonts w:ascii="Times New Roman" w:hAnsi="Times New Roman" w:cs="Times New Roman"/>
                <w:b/>
                <w:i/>
                <w:sz w:val="24"/>
                <w:szCs w:val="24"/>
              </w:rPr>
            </w:pPr>
            <w:r w:rsidRPr="003F1A52">
              <w:rPr>
                <w:rFonts w:ascii="Times New Roman" w:hAnsi="Times New Roman" w:cs="Times New Roman"/>
                <w:b/>
                <w:i/>
                <w:sz w:val="24"/>
                <w:szCs w:val="24"/>
              </w:rPr>
              <w:t xml:space="preserve">Семья </w:t>
            </w:r>
          </w:p>
        </w:tc>
      </w:tr>
      <w:tr w:rsidR="007C3D2D" w:rsidRPr="00094FD6" w:rsidTr="00BD5895">
        <w:tc>
          <w:tcPr>
            <w:tcW w:w="750" w:type="dxa"/>
          </w:tcPr>
          <w:p w:rsidR="007C3D2D" w:rsidRPr="007A6691" w:rsidRDefault="007C3D2D" w:rsidP="007C3D2D">
            <w:pPr>
              <w:jc w:val="center"/>
              <w:rPr>
                <w:rFonts w:ascii="Times New Roman" w:hAnsi="Times New Roman" w:cs="Times New Roman"/>
                <w:sz w:val="24"/>
                <w:szCs w:val="24"/>
                <w:lang w:eastAsia="zh-CN"/>
              </w:rPr>
            </w:pPr>
          </w:p>
        </w:tc>
        <w:tc>
          <w:tcPr>
            <w:tcW w:w="6729" w:type="dxa"/>
          </w:tcPr>
          <w:p w:rsidR="007C3D2D" w:rsidRPr="003F1A52" w:rsidRDefault="007C3D2D" w:rsidP="007C3D2D">
            <w:pPr>
              <w:suppressAutoHyphens/>
              <w:rPr>
                <w:rFonts w:ascii="Times New Roman" w:eastAsia="Arial Unicode MS" w:hAnsi="Times New Roman" w:cs="Times New Roman"/>
                <w:color w:val="00000A"/>
                <w:kern w:val="1"/>
                <w:sz w:val="24"/>
                <w:szCs w:val="24"/>
                <w:lang w:eastAsia="ar-SA"/>
              </w:rPr>
            </w:pPr>
            <w:r w:rsidRPr="00710E56">
              <w:rPr>
                <w:rFonts w:ascii="Times New Roman" w:eastAsia="Calibri" w:hAnsi="Times New Roman" w:cs="Times New Roman"/>
                <w:sz w:val="24"/>
                <w:szCs w:val="24"/>
              </w:rPr>
              <w:t xml:space="preserve">Я - член семьи. </w:t>
            </w:r>
          </w:p>
        </w:tc>
        <w:tc>
          <w:tcPr>
            <w:tcW w:w="1560" w:type="dxa"/>
          </w:tcPr>
          <w:p w:rsidR="007C3D2D" w:rsidRPr="007A6691" w:rsidRDefault="007C3D2D" w:rsidP="007C3D2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7C3D2D">
            <w:pPr>
              <w:jc w:val="center"/>
              <w:rPr>
                <w:rFonts w:ascii="Times New Roman" w:hAnsi="Times New Roman" w:cs="Times New Roman"/>
                <w:sz w:val="24"/>
                <w:szCs w:val="24"/>
              </w:rPr>
            </w:pPr>
          </w:p>
        </w:tc>
      </w:tr>
      <w:tr w:rsidR="007C3D2D" w:rsidRPr="00094FD6" w:rsidTr="00BD5895">
        <w:tc>
          <w:tcPr>
            <w:tcW w:w="750" w:type="dxa"/>
          </w:tcPr>
          <w:p w:rsidR="007C3D2D" w:rsidRPr="007A6691" w:rsidRDefault="007C3D2D" w:rsidP="007C3D2D">
            <w:pPr>
              <w:jc w:val="center"/>
              <w:rPr>
                <w:rFonts w:ascii="Times New Roman" w:hAnsi="Times New Roman" w:cs="Times New Roman"/>
                <w:sz w:val="24"/>
                <w:szCs w:val="24"/>
                <w:lang w:eastAsia="zh-CN"/>
              </w:rPr>
            </w:pPr>
          </w:p>
        </w:tc>
        <w:tc>
          <w:tcPr>
            <w:tcW w:w="6729" w:type="dxa"/>
          </w:tcPr>
          <w:p w:rsidR="007C3D2D" w:rsidRPr="003F1A52" w:rsidRDefault="007C3D2D" w:rsidP="007C3D2D">
            <w:pPr>
              <w:suppressAutoHyphens/>
              <w:rPr>
                <w:rFonts w:ascii="Times New Roman" w:eastAsia="Calibri" w:hAnsi="Times New Roman" w:cs="Times New Roman"/>
                <w:sz w:val="24"/>
                <w:szCs w:val="24"/>
              </w:rPr>
            </w:pPr>
            <w:r w:rsidRPr="00710E56">
              <w:rPr>
                <w:rFonts w:ascii="Times New Roman" w:eastAsia="Calibri" w:hAnsi="Times New Roman" w:cs="Times New Roman"/>
                <w:sz w:val="24"/>
                <w:szCs w:val="24"/>
              </w:rPr>
              <w:t>Социальные роли других членов семьи.</w:t>
            </w:r>
          </w:p>
        </w:tc>
        <w:tc>
          <w:tcPr>
            <w:tcW w:w="1560" w:type="dxa"/>
          </w:tcPr>
          <w:p w:rsidR="007C3D2D" w:rsidRPr="007A6691" w:rsidRDefault="007C3D2D" w:rsidP="007C3D2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7C3D2D">
            <w:pPr>
              <w:jc w:val="center"/>
              <w:rPr>
                <w:rFonts w:ascii="Times New Roman" w:hAnsi="Times New Roman" w:cs="Times New Roman"/>
                <w:sz w:val="24"/>
                <w:szCs w:val="24"/>
              </w:rPr>
            </w:pPr>
          </w:p>
        </w:tc>
      </w:tr>
      <w:tr w:rsidR="007C3D2D" w:rsidRPr="00094FD6" w:rsidTr="00BD5895">
        <w:tc>
          <w:tcPr>
            <w:tcW w:w="750" w:type="dxa"/>
          </w:tcPr>
          <w:p w:rsidR="007C3D2D" w:rsidRPr="007A6691" w:rsidRDefault="007C3D2D" w:rsidP="007C3D2D">
            <w:pPr>
              <w:jc w:val="center"/>
              <w:rPr>
                <w:rFonts w:ascii="Times New Roman" w:hAnsi="Times New Roman" w:cs="Times New Roman"/>
                <w:sz w:val="24"/>
                <w:szCs w:val="24"/>
                <w:lang w:eastAsia="zh-CN"/>
              </w:rPr>
            </w:pPr>
          </w:p>
        </w:tc>
        <w:tc>
          <w:tcPr>
            <w:tcW w:w="6729" w:type="dxa"/>
          </w:tcPr>
          <w:p w:rsidR="007C3D2D" w:rsidRPr="003F1A52" w:rsidRDefault="007C3D2D" w:rsidP="007C3D2D">
            <w:pPr>
              <w:suppressAutoHyphens/>
              <w:rPr>
                <w:rFonts w:ascii="Times New Roman" w:eastAsia="Arial Unicode MS" w:hAnsi="Times New Roman" w:cs="Times New Roman"/>
                <w:color w:val="00000A"/>
                <w:kern w:val="1"/>
                <w:sz w:val="24"/>
                <w:szCs w:val="24"/>
                <w:lang w:eastAsia="ar-SA"/>
              </w:rPr>
            </w:pPr>
            <w:r w:rsidRPr="00710E56">
              <w:rPr>
                <w:rFonts w:ascii="Times New Roman" w:eastAsia="Calibri" w:hAnsi="Times New Roman" w:cs="Times New Roman"/>
                <w:sz w:val="24"/>
                <w:szCs w:val="24"/>
              </w:rPr>
              <w:t>Бытовая и досуговая деятельность членов семьи.</w:t>
            </w:r>
          </w:p>
        </w:tc>
        <w:tc>
          <w:tcPr>
            <w:tcW w:w="1560" w:type="dxa"/>
          </w:tcPr>
          <w:p w:rsidR="007C3D2D" w:rsidRDefault="007C3D2D" w:rsidP="007C3D2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7C3D2D">
            <w:pPr>
              <w:jc w:val="center"/>
              <w:rPr>
                <w:rFonts w:ascii="Times New Roman" w:hAnsi="Times New Roman" w:cs="Times New Roman"/>
                <w:sz w:val="24"/>
                <w:szCs w:val="24"/>
              </w:rPr>
            </w:pPr>
          </w:p>
        </w:tc>
      </w:tr>
      <w:tr w:rsidR="007C3D2D" w:rsidRPr="00094FD6" w:rsidTr="00BD5895">
        <w:tc>
          <w:tcPr>
            <w:tcW w:w="750" w:type="dxa"/>
          </w:tcPr>
          <w:p w:rsidR="007C3D2D" w:rsidRPr="007A6691" w:rsidRDefault="007C3D2D" w:rsidP="007C3D2D">
            <w:pPr>
              <w:jc w:val="center"/>
              <w:rPr>
                <w:rFonts w:ascii="Times New Roman" w:hAnsi="Times New Roman" w:cs="Times New Roman"/>
                <w:sz w:val="24"/>
                <w:szCs w:val="24"/>
                <w:lang w:eastAsia="zh-CN"/>
              </w:rPr>
            </w:pPr>
          </w:p>
        </w:tc>
        <w:tc>
          <w:tcPr>
            <w:tcW w:w="6729" w:type="dxa"/>
          </w:tcPr>
          <w:p w:rsidR="007C3D2D" w:rsidRPr="003F1A52" w:rsidRDefault="007C3D2D" w:rsidP="007C3D2D">
            <w:pPr>
              <w:suppressAutoHyphens/>
              <w:rPr>
                <w:rFonts w:ascii="Times New Roman" w:eastAsia="Calibri" w:hAnsi="Times New Roman" w:cs="Times New Roman"/>
                <w:sz w:val="24"/>
                <w:szCs w:val="24"/>
              </w:rPr>
            </w:pPr>
            <w:r w:rsidRPr="00710E56">
              <w:rPr>
                <w:rFonts w:ascii="Times New Roman" w:eastAsia="Calibri" w:hAnsi="Times New Roman" w:cs="Times New Roman"/>
                <w:sz w:val="24"/>
                <w:szCs w:val="24"/>
              </w:rPr>
              <w:t>Профессия членов семьи.</w:t>
            </w:r>
          </w:p>
        </w:tc>
        <w:tc>
          <w:tcPr>
            <w:tcW w:w="1560" w:type="dxa"/>
          </w:tcPr>
          <w:p w:rsidR="007C3D2D" w:rsidRPr="007A6691" w:rsidRDefault="007C3D2D" w:rsidP="007C3D2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7C3D2D">
            <w:pPr>
              <w:jc w:val="center"/>
              <w:rPr>
                <w:rFonts w:ascii="Times New Roman" w:hAnsi="Times New Roman" w:cs="Times New Roman"/>
                <w:sz w:val="24"/>
                <w:szCs w:val="24"/>
              </w:rPr>
            </w:pPr>
          </w:p>
        </w:tc>
      </w:tr>
      <w:tr w:rsidR="007C3D2D" w:rsidRPr="00094FD6" w:rsidTr="00BD5895">
        <w:tc>
          <w:tcPr>
            <w:tcW w:w="750" w:type="dxa"/>
          </w:tcPr>
          <w:p w:rsidR="007C3D2D" w:rsidRPr="007A6691" w:rsidRDefault="007C3D2D" w:rsidP="007C3D2D">
            <w:pPr>
              <w:jc w:val="center"/>
              <w:rPr>
                <w:rFonts w:ascii="Times New Roman" w:hAnsi="Times New Roman" w:cs="Times New Roman"/>
                <w:sz w:val="24"/>
                <w:szCs w:val="24"/>
                <w:lang w:eastAsia="zh-CN"/>
              </w:rPr>
            </w:pPr>
          </w:p>
        </w:tc>
        <w:tc>
          <w:tcPr>
            <w:tcW w:w="6729" w:type="dxa"/>
          </w:tcPr>
          <w:p w:rsidR="007C3D2D" w:rsidRPr="003F1A52" w:rsidRDefault="007C3D2D" w:rsidP="007C3D2D">
            <w:pPr>
              <w:spacing w:line="276" w:lineRule="auto"/>
              <w:contextualSpacing/>
              <w:rPr>
                <w:rFonts w:ascii="Times New Roman" w:eastAsia="Calibri" w:hAnsi="Times New Roman" w:cs="Times New Roman"/>
                <w:sz w:val="24"/>
                <w:szCs w:val="24"/>
              </w:rPr>
            </w:pPr>
            <w:r w:rsidRPr="00710E56">
              <w:rPr>
                <w:rFonts w:ascii="Times New Roman" w:eastAsia="Calibri" w:hAnsi="Times New Roman" w:cs="Times New Roman"/>
                <w:sz w:val="24"/>
                <w:szCs w:val="24"/>
              </w:rPr>
              <w:t>Рассказ «Моя семья».</w:t>
            </w:r>
          </w:p>
        </w:tc>
        <w:tc>
          <w:tcPr>
            <w:tcW w:w="1560" w:type="dxa"/>
          </w:tcPr>
          <w:p w:rsidR="007C3D2D" w:rsidRPr="007A6691" w:rsidRDefault="007C3D2D" w:rsidP="007C3D2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0,5</w:t>
            </w:r>
          </w:p>
        </w:tc>
        <w:tc>
          <w:tcPr>
            <w:tcW w:w="1843" w:type="dxa"/>
          </w:tcPr>
          <w:p w:rsidR="007C3D2D" w:rsidRPr="007A6691" w:rsidRDefault="007C3D2D" w:rsidP="007C3D2D">
            <w:pPr>
              <w:jc w:val="center"/>
              <w:rPr>
                <w:rFonts w:ascii="Times New Roman" w:hAnsi="Times New Roman" w:cs="Times New Roman"/>
                <w:sz w:val="24"/>
                <w:szCs w:val="24"/>
              </w:rPr>
            </w:pPr>
          </w:p>
        </w:tc>
      </w:tr>
      <w:tr w:rsidR="007C3D2D" w:rsidRPr="00094FD6" w:rsidTr="004254E1">
        <w:tc>
          <w:tcPr>
            <w:tcW w:w="7479" w:type="dxa"/>
            <w:gridSpan w:val="2"/>
          </w:tcPr>
          <w:p w:rsidR="007C3D2D" w:rsidRPr="00710E56" w:rsidRDefault="007C3D2D" w:rsidP="007C3D2D">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w:t>
            </w:r>
          </w:p>
        </w:tc>
        <w:tc>
          <w:tcPr>
            <w:tcW w:w="1560" w:type="dxa"/>
          </w:tcPr>
          <w:p w:rsidR="007C3D2D" w:rsidRDefault="007C3D2D" w:rsidP="007C3D2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c>
          <w:tcPr>
            <w:tcW w:w="1843" w:type="dxa"/>
          </w:tcPr>
          <w:p w:rsidR="007C3D2D" w:rsidRPr="007A6691" w:rsidRDefault="007C3D2D" w:rsidP="007C3D2D">
            <w:pPr>
              <w:jc w:val="center"/>
              <w:rPr>
                <w:rFonts w:ascii="Times New Roman" w:hAnsi="Times New Roman" w:cs="Times New Roman"/>
                <w:sz w:val="24"/>
                <w:szCs w:val="24"/>
              </w:rPr>
            </w:pPr>
          </w:p>
        </w:tc>
      </w:tr>
    </w:tbl>
    <w:p w:rsidR="007D345F" w:rsidRPr="00841CA1" w:rsidRDefault="007D345F" w:rsidP="007D345F">
      <w:pPr>
        <w:suppressAutoHyphens/>
        <w:spacing w:after="0" w:line="240" w:lineRule="auto"/>
        <w:jc w:val="center"/>
        <w:rPr>
          <w:rFonts w:ascii="Times New Roman" w:eastAsia="Times New Roman" w:hAnsi="Times New Roman" w:cs="Times New Roman"/>
          <w:b/>
          <w:i/>
          <w:sz w:val="24"/>
          <w:szCs w:val="24"/>
          <w:lang w:eastAsia="ar-SA"/>
        </w:rPr>
      </w:pPr>
    </w:p>
    <w:p w:rsidR="00710E56" w:rsidRPr="006C1A9A" w:rsidRDefault="00710E56" w:rsidP="00066321">
      <w:pPr>
        <w:jc w:val="center"/>
        <w:rPr>
          <w:rFonts w:ascii="Times New Roman" w:hAnsi="Times New Roman" w:cs="Times New Roman"/>
          <w:b/>
          <w:bCs/>
          <w:sz w:val="28"/>
          <w:szCs w:val="28"/>
        </w:rPr>
      </w:pPr>
    </w:p>
    <w:p w:rsidR="00066321" w:rsidRPr="006C1A9A" w:rsidRDefault="00066321" w:rsidP="00066321">
      <w:pPr>
        <w:jc w:val="center"/>
        <w:rPr>
          <w:rFonts w:ascii="Times New Roman" w:hAnsi="Times New Roman" w:cs="Times New Roman"/>
          <w:b/>
          <w:bCs/>
          <w:sz w:val="28"/>
          <w:szCs w:val="28"/>
        </w:rPr>
      </w:pPr>
    </w:p>
    <w:p w:rsidR="00066321" w:rsidRPr="006C1A9A" w:rsidRDefault="00066321" w:rsidP="00066321">
      <w:pPr>
        <w:jc w:val="center"/>
        <w:rPr>
          <w:rFonts w:ascii="Times New Roman" w:hAnsi="Times New Roman" w:cs="Times New Roman"/>
          <w:b/>
          <w:bCs/>
          <w:sz w:val="28"/>
          <w:szCs w:val="28"/>
        </w:rPr>
      </w:pPr>
    </w:p>
    <w:p w:rsidR="00066321" w:rsidRPr="006C1A9A" w:rsidRDefault="00066321" w:rsidP="00066321">
      <w:pPr>
        <w:jc w:val="center"/>
        <w:rPr>
          <w:rFonts w:ascii="Times New Roman" w:hAnsi="Times New Roman" w:cs="Times New Roman"/>
          <w:b/>
          <w:bCs/>
          <w:sz w:val="28"/>
          <w:szCs w:val="28"/>
        </w:rPr>
      </w:pPr>
    </w:p>
    <w:p w:rsidR="009152C1" w:rsidRPr="00A40B4A" w:rsidRDefault="009152C1" w:rsidP="009152C1">
      <w:pPr>
        <w:spacing w:after="0" w:line="240" w:lineRule="auto"/>
        <w:jc w:val="center"/>
        <w:rPr>
          <w:rFonts w:ascii="Times New Roman" w:hAnsi="Times New Roman"/>
          <w:b/>
          <w:sz w:val="24"/>
          <w:szCs w:val="24"/>
        </w:rPr>
      </w:pPr>
      <w:r>
        <w:rPr>
          <w:rFonts w:ascii="Times New Roman" w:hAnsi="Times New Roman"/>
          <w:b/>
          <w:sz w:val="24"/>
          <w:szCs w:val="24"/>
        </w:rPr>
        <w:t>Учебно-методическое обеспечение</w:t>
      </w:r>
    </w:p>
    <w:p w:rsidR="009152C1" w:rsidRPr="009152C1" w:rsidRDefault="009152C1" w:rsidP="009152C1">
      <w:pPr>
        <w:spacing w:after="0" w:line="240" w:lineRule="auto"/>
        <w:ind w:firstLine="720"/>
        <w:contextualSpacing/>
        <w:jc w:val="both"/>
        <w:rPr>
          <w:rFonts w:ascii="Times New Roman" w:eastAsia="Calibri" w:hAnsi="Times New Roman" w:cs="Times New Roman"/>
          <w:sz w:val="24"/>
          <w:szCs w:val="24"/>
        </w:rPr>
      </w:pPr>
      <w:r w:rsidRPr="009152C1">
        <w:rPr>
          <w:rFonts w:ascii="Times New Roman" w:eastAsia="Calibri" w:hAnsi="Times New Roman" w:cs="Times New Roman"/>
          <w:sz w:val="24"/>
          <w:szCs w:val="24"/>
        </w:rPr>
        <w:t>1. Баряева Л.Б., Яковлева Н.Н. Программа образования учащихся с умеренной и тяжелой умственной отсталостью. – СПб.: ЦДК проф. Л.Б. Баряевой, 2011. – 475 с.</w:t>
      </w:r>
    </w:p>
    <w:p w:rsidR="009152C1" w:rsidRPr="009152C1" w:rsidRDefault="009152C1" w:rsidP="009152C1">
      <w:pPr>
        <w:spacing w:after="0" w:line="240" w:lineRule="auto"/>
        <w:ind w:firstLine="720"/>
        <w:contextualSpacing/>
        <w:jc w:val="both"/>
        <w:rPr>
          <w:rFonts w:ascii="Times New Roman" w:eastAsia="Calibri" w:hAnsi="Times New Roman" w:cs="Times New Roman"/>
          <w:sz w:val="24"/>
          <w:szCs w:val="24"/>
        </w:rPr>
      </w:pPr>
      <w:r w:rsidRPr="009152C1">
        <w:rPr>
          <w:rFonts w:ascii="Times New Roman" w:eastAsia="Calibri" w:hAnsi="Times New Roman" w:cs="Times New Roman"/>
          <w:sz w:val="24"/>
          <w:szCs w:val="24"/>
        </w:rPr>
        <w:t>2. Бгажнокова И.М. Воспитание и обучение детей и подростков с тяжелыми и множественными нарушениями развития. – М.: Владос, 2010. – 239с.</w:t>
      </w:r>
    </w:p>
    <w:p w:rsidR="009152C1" w:rsidRPr="009152C1" w:rsidRDefault="009152C1" w:rsidP="009152C1">
      <w:pPr>
        <w:spacing w:after="0" w:line="240" w:lineRule="auto"/>
        <w:ind w:firstLine="720"/>
        <w:contextualSpacing/>
        <w:jc w:val="both"/>
        <w:rPr>
          <w:rFonts w:ascii="Times New Roman" w:eastAsia="Calibri" w:hAnsi="Times New Roman" w:cs="Times New Roman"/>
          <w:sz w:val="24"/>
          <w:szCs w:val="24"/>
        </w:rPr>
      </w:pPr>
      <w:r w:rsidRPr="009152C1">
        <w:rPr>
          <w:rFonts w:ascii="Times New Roman" w:eastAsia="Calibri" w:hAnsi="Times New Roman" w:cs="Times New Roman"/>
          <w:sz w:val="24"/>
          <w:szCs w:val="24"/>
        </w:rPr>
        <w:t>3. Бгажнокова И.М. Обучение детей с выраженным недоразвитием интеллекта: Программно-методические материалы – М.: ВЛАДОС, 2007. – 181 с.</w:t>
      </w:r>
    </w:p>
    <w:p w:rsidR="009152C1" w:rsidRPr="009152C1" w:rsidRDefault="009152C1" w:rsidP="009152C1">
      <w:pPr>
        <w:spacing w:after="0" w:line="240" w:lineRule="auto"/>
        <w:ind w:firstLine="720"/>
        <w:contextualSpacing/>
        <w:jc w:val="both"/>
        <w:rPr>
          <w:rFonts w:ascii="Times New Roman" w:eastAsia="Calibri" w:hAnsi="Times New Roman" w:cs="Times New Roman"/>
          <w:sz w:val="24"/>
          <w:szCs w:val="24"/>
        </w:rPr>
      </w:pPr>
      <w:r w:rsidRPr="009152C1">
        <w:rPr>
          <w:rFonts w:ascii="Times New Roman" w:eastAsia="Calibri" w:hAnsi="Times New Roman" w:cs="Times New Roman"/>
          <w:sz w:val="24"/>
          <w:szCs w:val="24"/>
        </w:rPr>
        <w:t>4. Жигорева М.В., Левченко И.Ю. Дети с комплексными нарушениями развития: диагностика и сопровождение. –М.: Национальный книжный центр, 2016. – 208 с.</w:t>
      </w:r>
    </w:p>
    <w:p w:rsidR="00066321" w:rsidRPr="006C1A9A" w:rsidRDefault="00066321" w:rsidP="00066321">
      <w:pPr>
        <w:jc w:val="center"/>
        <w:rPr>
          <w:rFonts w:ascii="Times New Roman" w:hAnsi="Times New Roman" w:cs="Times New Roman"/>
          <w:b/>
          <w:bCs/>
          <w:sz w:val="28"/>
          <w:szCs w:val="28"/>
        </w:rPr>
      </w:pPr>
    </w:p>
    <w:p w:rsidR="00066321" w:rsidRPr="006C1A9A" w:rsidRDefault="00066321" w:rsidP="00066321">
      <w:pPr>
        <w:spacing w:after="0" w:line="240" w:lineRule="auto"/>
        <w:rPr>
          <w:rFonts w:ascii="Times New Roman" w:eastAsia="Times New Roman" w:hAnsi="Times New Roman" w:cs="Times New Roman"/>
          <w:b/>
          <w:bCs/>
          <w:sz w:val="24"/>
          <w:szCs w:val="24"/>
          <w:lang w:eastAsia="zh-CN"/>
        </w:rPr>
        <w:sectPr w:rsidR="00066321" w:rsidRPr="006C1A9A" w:rsidSect="002D7E00">
          <w:pgSz w:w="11906" w:h="16838"/>
          <w:pgMar w:top="720" w:right="720" w:bottom="720" w:left="720" w:header="708" w:footer="708" w:gutter="0"/>
          <w:cols w:space="708"/>
          <w:docGrid w:linePitch="360"/>
        </w:sectPr>
      </w:pPr>
    </w:p>
    <w:p w:rsidR="00395438" w:rsidRDefault="00395438" w:rsidP="009A7B1B"/>
    <w:sectPr w:rsidR="00395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D5086"/>
    <w:multiLevelType w:val="hybridMultilevel"/>
    <w:tmpl w:val="802A6DB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E14A5"/>
    <w:multiLevelType w:val="hybridMultilevel"/>
    <w:tmpl w:val="801E89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81B8F"/>
    <w:multiLevelType w:val="hybridMultilevel"/>
    <w:tmpl w:val="FD10F90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1E046DF"/>
    <w:multiLevelType w:val="hybridMultilevel"/>
    <w:tmpl w:val="15CED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30C3AF5"/>
    <w:multiLevelType w:val="hybridMultilevel"/>
    <w:tmpl w:val="30D49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BC5117"/>
    <w:multiLevelType w:val="hybridMultilevel"/>
    <w:tmpl w:val="6226D4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B70369"/>
    <w:multiLevelType w:val="hybridMultilevel"/>
    <w:tmpl w:val="299CA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9546C"/>
    <w:multiLevelType w:val="hybridMultilevel"/>
    <w:tmpl w:val="4E00EA8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E266BA3"/>
    <w:multiLevelType w:val="hybridMultilevel"/>
    <w:tmpl w:val="26B2D09E"/>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E65C5F"/>
    <w:multiLevelType w:val="hybridMultilevel"/>
    <w:tmpl w:val="CCFC9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8743C"/>
    <w:multiLevelType w:val="hybridMultilevel"/>
    <w:tmpl w:val="08B0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8A4247"/>
    <w:multiLevelType w:val="hybridMultilevel"/>
    <w:tmpl w:val="A5B82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671AE2"/>
    <w:multiLevelType w:val="hybridMultilevel"/>
    <w:tmpl w:val="31A84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461B83"/>
    <w:multiLevelType w:val="hybridMultilevel"/>
    <w:tmpl w:val="36248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EC0B7C"/>
    <w:multiLevelType w:val="hybridMultilevel"/>
    <w:tmpl w:val="A12ED5D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5A6394B"/>
    <w:multiLevelType w:val="hybridMultilevel"/>
    <w:tmpl w:val="63AA0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7"/>
  </w:num>
  <w:num w:numId="5">
    <w:abstractNumId w:val="18"/>
  </w:num>
  <w:num w:numId="6">
    <w:abstractNumId w:val="3"/>
  </w:num>
  <w:num w:numId="7">
    <w:abstractNumId w:val="2"/>
  </w:num>
  <w:num w:numId="8">
    <w:abstractNumId w:val="9"/>
  </w:num>
  <w:num w:numId="9">
    <w:abstractNumId w:val="0"/>
  </w:num>
  <w:num w:numId="10">
    <w:abstractNumId w:val="12"/>
  </w:num>
  <w:num w:numId="11">
    <w:abstractNumId w:val="15"/>
  </w:num>
  <w:num w:numId="12">
    <w:abstractNumId w:val="1"/>
  </w:num>
  <w:num w:numId="13">
    <w:abstractNumId w:val="16"/>
  </w:num>
  <w:num w:numId="14">
    <w:abstractNumId w:val="6"/>
  </w:num>
  <w:num w:numId="15">
    <w:abstractNumId w:val="19"/>
  </w:num>
  <w:num w:numId="16">
    <w:abstractNumId w:val="13"/>
  </w:num>
  <w:num w:numId="17">
    <w:abstractNumId w:val="14"/>
  </w:num>
  <w:num w:numId="18">
    <w:abstractNumId w:val="5"/>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9C"/>
    <w:rsid w:val="000271A0"/>
    <w:rsid w:val="00066321"/>
    <w:rsid w:val="00375960"/>
    <w:rsid w:val="00395438"/>
    <w:rsid w:val="003E6E8A"/>
    <w:rsid w:val="003F1A52"/>
    <w:rsid w:val="00505AF9"/>
    <w:rsid w:val="006F7E20"/>
    <w:rsid w:val="00710E56"/>
    <w:rsid w:val="007C3D2D"/>
    <w:rsid w:val="007D345F"/>
    <w:rsid w:val="007F031F"/>
    <w:rsid w:val="00841CA1"/>
    <w:rsid w:val="0087459C"/>
    <w:rsid w:val="009152C1"/>
    <w:rsid w:val="00984013"/>
    <w:rsid w:val="009A7B1B"/>
    <w:rsid w:val="009C6EBE"/>
    <w:rsid w:val="00A1124C"/>
    <w:rsid w:val="00B41BE5"/>
    <w:rsid w:val="00D22177"/>
    <w:rsid w:val="00DE6EC3"/>
    <w:rsid w:val="00E0158E"/>
    <w:rsid w:val="00F273F6"/>
    <w:rsid w:val="00FA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3A023-5AD9-40E2-9CAA-776F6A63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6321"/>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066321"/>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66321"/>
    <w:pPr>
      <w:suppressAutoHyphens/>
      <w:spacing w:after="0" w:line="240" w:lineRule="auto"/>
    </w:pPr>
    <w:rPr>
      <w:rFonts w:ascii="Calibri" w:eastAsia="Times New Roman" w:hAnsi="Calibri" w:cs="Times New Roman"/>
      <w:lang w:eastAsia="ar-SA"/>
    </w:rPr>
  </w:style>
  <w:style w:type="paragraph" w:styleId="a5">
    <w:name w:val="List Paragraph"/>
    <w:basedOn w:val="a"/>
    <w:uiPriority w:val="34"/>
    <w:qFormat/>
    <w:rsid w:val="00066321"/>
    <w:pPr>
      <w:ind w:left="720"/>
      <w:contextualSpacing/>
    </w:pPr>
  </w:style>
  <w:style w:type="character" w:customStyle="1" w:styleId="apple-converted-space">
    <w:name w:val="apple-converted-space"/>
    <w:rsid w:val="00066321"/>
  </w:style>
  <w:style w:type="paragraph" w:styleId="a6">
    <w:name w:val="Normal (Web)"/>
    <w:basedOn w:val="a"/>
    <w:semiHidden/>
    <w:unhideWhenUsed/>
    <w:rsid w:val="00DE6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4881">
      <w:bodyDiv w:val="1"/>
      <w:marLeft w:val="0"/>
      <w:marRight w:val="0"/>
      <w:marTop w:val="0"/>
      <w:marBottom w:val="0"/>
      <w:divBdr>
        <w:top w:val="none" w:sz="0" w:space="0" w:color="auto"/>
        <w:left w:val="none" w:sz="0" w:space="0" w:color="auto"/>
        <w:bottom w:val="none" w:sz="0" w:space="0" w:color="auto"/>
        <w:right w:val="none" w:sz="0" w:space="0" w:color="auto"/>
      </w:divBdr>
    </w:div>
    <w:div w:id="7813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Station</dc:creator>
  <cp:keywords/>
  <dc:description/>
  <cp:lastModifiedBy>Секретарь</cp:lastModifiedBy>
  <cp:revision>16</cp:revision>
  <dcterms:created xsi:type="dcterms:W3CDTF">2023-08-22T06:40:00Z</dcterms:created>
  <dcterms:modified xsi:type="dcterms:W3CDTF">2023-08-31T23:42:00Z</dcterms:modified>
</cp:coreProperties>
</file>